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page" w:tblpY="2629"/>
        <w:tblW w:w="8789"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
        <w:gridCol w:w="2085"/>
        <w:gridCol w:w="5286"/>
        <w:gridCol w:w="1348"/>
      </w:tblGrid>
      <w:tr w:rsidR="00655B49" w14:paraId="3AE2B8A1" w14:textId="77777777" w:rsidTr="00402679">
        <w:trPr>
          <w:gridBefore w:val="1"/>
          <w:gridAfter w:val="1"/>
          <w:wBefore w:w="70" w:type="dxa"/>
          <w:wAfter w:w="1348" w:type="dxa"/>
          <w:trHeight w:val="850"/>
        </w:trPr>
        <w:tc>
          <w:tcPr>
            <w:tcW w:w="7371" w:type="dxa"/>
            <w:gridSpan w:val="2"/>
          </w:tcPr>
          <w:bookmarkStart w:id="0" w:name="LAN_Agenda"/>
          <w:p w14:paraId="682DAA14" w14:textId="4CDFD9C7" w:rsidR="00655B49" w:rsidRPr="00094ABD" w:rsidRDefault="006E3FE7" w:rsidP="004A2365">
            <w:pPr>
              <w:pStyle w:val="DocumentHeading"/>
            </w:pPr>
            <w:sdt>
              <w:sdtPr>
                <w:alias w:val="LAN_Agenda"/>
                <w:tag w:val="{&quot;templafy&quot;:{&quot;id&quot;:&quot;5bc8fe56-9b41-4418-8d41-f603553449b7&quot;}}"/>
                <w:id w:val="182"/>
              </w:sdtPr>
              <w:sdtEndPr/>
              <w:sdtContent>
                <w:r>
                  <w:t>Referat</w:t>
                </w:r>
              </w:sdtContent>
            </w:sdt>
            <w:bookmarkEnd w:id="0"/>
          </w:p>
        </w:tc>
      </w:tr>
      <w:bookmarkStart w:id="1" w:name="LAN_Subject"/>
      <w:tr w:rsidR="009421EE" w:rsidRPr="009421EE" w14:paraId="347BCB05" w14:textId="77777777" w:rsidTr="00402679">
        <w:tblPrEx>
          <w:tblCellMar>
            <w:left w:w="108" w:type="dxa"/>
            <w:right w:w="108" w:type="dxa"/>
          </w:tblCellMar>
        </w:tblPrEx>
        <w:trPr>
          <w:trHeight w:val="454"/>
        </w:trPr>
        <w:tc>
          <w:tcPr>
            <w:tcW w:w="2155" w:type="dxa"/>
            <w:gridSpan w:val="2"/>
          </w:tcPr>
          <w:p w14:paraId="26D1B987" w14:textId="77777777" w:rsidR="009421EE" w:rsidRPr="009421EE" w:rsidRDefault="006E3FE7" w:rsidP="008E5870">
            <w:pPr>
              <w:pStyle w:val="DocInfoLine"/>
              <w:tabs>
                <w:tab w:val="clear" w:pos="2155"/>
              </w:tabs>
              <w:spacing w:line="240" w:lineRule="auto"/>
              <w:ind w:left="0" w:firstLine="0"/>
            </w:pPr>
            <w:sdt>
              <w:sdtPr>
                <w:alias w:val="LAN_Subject"/>
                <w:tag w:val="{&quot;templafy&quot;:{&quot;id&quot;:&quot;0a244f07-804b-4577-b57b-e0a168d6f358&quot;}}"/>
                <w:id w:val="183"/>
              </w:sdtPr>
              <w:sdtEndPr/>
              <w:sdtContent>
                <w:r w:rsidR="008D7898">
                  <w:rPr>
                    <w:b/>
                  </w:rPr>
                  <w:t>Emne</w:t>
                </w:r>
              </w:sdtContent>
            </w:sdt>
            <w:bookmarkEnd w:id="1"/>
            <w:r w:rsidR="00241488">
              <w:rPr>
                <w:b/>
              </w:rPr>
              <w:t xml:space="preserve"> </w:t>
            </w:r>
          </w:p>
        </w:tc>
        <w:bookmarkStart w:id="2" w:name="LAN_Subject_1"/>
        <w:tc>
          <w:tcPr>
            <w:tcW w:w="6634" w:type="dxa"/>
            <w:gridSpan w:val="2"/>
          </w:tcPr>
          <w:p w14:paraId="56C73CFE" w14:textId="0F7D5057" w:rsidR="009421EE" w:rsidRPr="009421EE" w:rsidRDefault="006E3FE7" w:rsidP="008E5870">
            <w:pPr>
              <w:pStyle w:val="punkter"/>
              <w:framePr w:hSpace="0" w:wrap="auto" w:vAnchor="margin" w:yAlign="inline"/>
              <w:spacing w:line="240" w:lineRule="auto"/>
            </w:pPr>
            <w:sdt>
              <w:sdtPr>
                <w:alias w:val="LAN_Subject_1"/>
                <w:tag w:val="{&quot;templafy&quot;:{&quot;id&quot;:&quot;a26084ab-728c-4627-b3e0-66d17c1c69e2&quot;}}"/>
                <w:id w:val="185"/>
              </w:sdtPr>
              <w:sdtEndPr/>
              <w:sdtContent>
                <w:r w:rsidR="005B3406">
                  <w:t>2</w:t>
                </w:r>
                <w:r w:rsidR="00136696">
                  <w:t>2</w:t>
                </w:r>
                <w:r w:rsidR="005B3406">
                  <w:t>. møde i Biblioteksudvalget</w:t>
                </w:r>
              </w:sdtContent>
            </w:sdt>
            <w:bookmarkEnd w:id="2"/>
          </w:p>
        </w:tc>
      </w:tr>
      <w:bookmarkStart w:id="3" w:name="LAN_DateandTime"/>
      <w:tr w:rsidR="009421EE" w:rsidRPr="009421EE" w14:paraId="10F0DABE" w14:textId="77777777" w:rsidTr="00402679">
        <w:tblPrEx>
          <w:tblCellMar>
            <w:left w:w="108" w:type="dxa"/>
            <w:right w:w="108" w:type="dxa"/>
          </w:tblCellMar>
        </w:tblPrEx>
        <w:trPr>
          <w:trHeight w:val="454"/>
        </w:trPr>
        <w:tc>
          <w:tcPr>
            <w:tcW w:w="2155" w:type="dxa"/>
            <w:gridSpan w:val="2"/>
          </w:tcPr>
          <w:p w14:paraId="0C284421" w14:textId="56B43286" w:rsidR="009421EE" w:rsidRPr="009421EE" w:rsidRDefault="006E3FE7" w:rsidP="008E5870">
            <w:pPr>
              <w:pStyle w:val="DocInfoLine"/>
              <w:tabs>
                <w:tab w:val="clear" w:pos="2155"/>
              </w:tabs>
              <w:spacing w:line="240" w:lineRule="auto"/>
              <w:ind w:left="0" w:firstLine="0"/>
            </w:pPr>
            <w:sdt>
              <w:sdtPr>
                <w:alias w:val="LAN_DateandTime"/>
                <w:tag w:val="{&quot;templafy&quot;:{&quot;id&quot;:&quot;a24161fd-a3a8-4a42-a6e9-3321465c110f&quot;}}"/>
                <w:id w:val="186"/>
              </w:sdtPr>
              <w:sdtEndPr/>
              <w:sdtContent>
                <w:r w:rsidR="008D7898">
                  <w:rPr>
                    <w:b/>
                  </w:rPr>
                  <w:t>Dato og tidspunkt</w:t>
                </w:r>
              </w:sdtContent>
            </w:sdt>
            <w:bookmarkEnd w:id="3"/>
          </w:p>
        </w:tc>
        <w:tc>
          <w:tcPr>
            <w:tcW w:w="6634" w:type="dxa"/>
            <w:gridSpan w:val="2"/>
          </w:tcPr>
          <w:bookmarkStart w:id="4" w:name="LAN_DateandTime_1" w:displacedByCustomXml="next"/>
          <w:sdt>
            <w:sdtPr>
              <w:alias w:val="LAN_DateandTime_1"/>
              <w:tag w:val="{&quot;templafy&quot;:{&quot;id&quot;:&quot;bf7f3ac4-52a4-4227-83d8-20dd11b0f848&quot;}}"/>
              <w:id w:val="188"/>
            </w:sdtPr>
            <w:sdtEndPr/>
            <w:sdtContent>
              <w:p w14:paraId="7FCA5A23" w14:textId="5D53CFA0" w:rsidR="009421EE" w:rsidRPr="009421EE" w:rsidRDefault="00136696" w:rsidP="008E5870">
                <w:pPr>
                  <w:pStyle w:val="DocInfoLine"/>
                  <w:tabs>
                    <w:tab w:val="clear" w:pos="2155"/>
                  </w:tabs>
                  <w:spacing w:line="240" w:lineRule="auto"/>
                  <w:ind w:left="0" w:firstLine="0"/>
                </w:pPr>
                <w:r>
                  <w:t>31</w:t>
                </w:r>
                <w:r w:rsidR="00AC2BE0">
                  <w:t xml:space="preserve">. </w:t>
                </w:r>
                <w:r>
                  <w:t>maj</w:t>
                </w:r>
                <w:r w:rsidR="00AC2BE0">
                  <w:t xml:space="preserve"> kl. 12.00-14.00</w:t>
                </w:r>
              </w:p>
            </w:sdtContent>
          </w:sdt>
          <w:bookmarkEnd w:id="4" w:displacedByCustomXml="prev"/>
        </w:tc>
      </w:tr>
      <w:bookmarkStart w:id="5" w:name="LAN_Location"/>
      <w:tr w:rsidR="009421EE" w:rsidRPr="009421EE" w14:paraId="1AD43611" w14:textId="77777777" w:rsidTr="00402679">
        <w:tblPrEx>
          <w:tblCellMar>
            <w:left w:w="108" w:type="dxa"/>
            <w:right w:w="108" w:type="dxa"/>
          </w:tblCellMar>
        </w:tblPrEx>
        <w:trPr>
          <w:trHeight w:val="454"/>
        </w:trPr>
        <w:tc>
          <w:tcPr>
            <w:tcW w:w="2155" w:type="dxa"/>
            <w:gridSpan w:val="2"/>
          </w:tcPr>
          <w:p w14:paraId="03045F67" w14:textId="36F9E241" w:rsidR="009421EE" w:rsidRPr="009421EE" w:rsidRDefault="006E3FE7" w:rsidP="008E5870">
            <w:pPr>
              <w:pStyle w:val="DocInfoLine"/>
              <w:tabs>
                <w:tab w:val="clear" w:pos="2155"/>
              </w:tabs>
              <w:spacing w:line="240" w:lineRule="auto"/>
              <w:ind w:left="0" w:firstLine="0"/>
              <w:rPr>
                <w:b/>
              </w:rPr>
            </w:pPr>
            <w:sdt>
              <w:sdtPr>
                <w:alias w:val="LAN_Location"/>
                <w:tag w:val="{&quot;templafy&quot;:{&quot;id&quot;:&quot;e1e2216b-08e4-471f-9728-d9b0b14a55bc&quot;}}"/>
                <w:id w:val="189"/>
              </w:sdtPr>
              <w:sdtEndPr/>
              <w:sdtContent>
                <w:r w:rsidR="008D7898">
                  <w:rPr>
                    <w:b/>
                  </w:rPr>
                  <w:t>Sted</w:t>
                </w:r>
              </w:sdtContent>
            </w:sdt>
            <w:bookmarkEnd w:id="5"/>
            <w:r w:rsidR="006454F0">
              <w:rPr>
                <w:b/>
              </w:rPr>
              <w:t xml:space="preserve"> </w:t>
            </w:r>
          </w:p>
        </w:tc>
        <w:bookmarkStart w:id="6" w:name="LAN_Location_1"/>
        <w:tc>
          <w:tcPr>
            <w:tcW w:w="6634" w:type="dxa"/>
            <w:gridSpan w:val="2"/>
          </w:tcPr>
          <w:p w14:paraId="59CCA49E" w14:textId="51D26901" w:rsidR="009421EE" w:rsidRPr="009421EE" w:rsidRDefault="006E3FE7" w:rsidP="008E5870">
            <w:pPr>
              <w:pStyle w:val="DocInfoLine"/>
              <w:tabs>
                <w:tab w:val="clear" w:pos="2155"/>
              </w:tabs>
              <w:spacing w:line="240" w:lineRule="auto"/>
              <w:ind w:left="0" w:firstLine="0"/>
              <w:rPr>
                <w:b/>
              </w:rPr>
            </w:pPr>
            <w:sdt>
              <w:sdtPr>
                <w:alias w:val="LAN_Location_1"/>
                <w:tag w:val="{&quot;templafy&quot;:{&quot;id&quot;:&quot;d90cc9b5-e958-494c-b330-96512d6d363b&quot;}}"/>
                <w:id w:val="191"/>
              </w:sdtPr>
              <w:sdtEndPr/>
              <w:sdtContent>
                <w:r w:rsidR="00FB2B28">
                  <w:t>B</w:t>
                </w:r>
                <w:r w:rsidR="00136696">
                  <w:t>ertils mødebord</w:t>
                </w:r>
              </w:sdtContent>
            </w:sdt>
            <w:bookmarkEnd w:id="6"/>
          </w:p>
        </w:tc>
      </w:tr>
      <w:bookmarkStart w:id="7" w:name="LAN_Invited"/>
      <w:tr w:rsidR="009421EE" w:rsidRPr="009421EE" w14:paraId="3C0990D1" w14:textId="77777777" w:rsidTr="00402679">
        <w:tblPrEx>
          <w:tblCellMar>
            <w:left w:w="108" w:type="dxa"/>
            <w:right w:w="108" w:type="dxa"/>
          </w:tblCellMar>
        </w:tblPrEx>
        <w:trPr>
          <w:trHeight w:val="454"/>
        </w:trPr>
        <w:tc>
          <w:tcPr>
            <w:tcW w:w="2155" w:type="dxa"/>
            <w:gridSpan w:val="2"/>
          </w:tcPr>
          <w:p w14:paraId="3F41D479" w14:textId="77777777" w:rsidR="009421EE" w:rsidRDefault="006E3FE7" w:rsidP="008E5870">
            <w:pPr>
              <w:pStyle w:val="DocInfoLine"/>
              <w:tabs>
                <w:tab w:val="clear" w:pos="2155"/>
              </w:tabs>
              <w:spacing w:line="240" w:lineRule="auto"/>
              <w:ind w:left="0" w:firstLine="0"/>
              <w:rPr>
                <w:b/>
              </w:rPr>
            </w:pPr>
            <w:sdt>
              <w:sdtPr>
                <w:alias w:val="LAN_Invited"/>
                <w:tag w:val="{&quot;templafy&quot;:{&quot;id&quot;:&quot;3e52c91d-0acd-4ad0-acb6-59c59cb3a84a&quot;}}"/>
                <w:id w:val="192"/>
              </w:sdtPr>
              <w:sdtEndPr/>
              <w:sdtContent>
                <w:r w:rsidR="008D7898">
                  <w:rPr>
                    <w:b/>
                  </w:rPr>
                  <w:t>Inviterede</w:t>
                </w:r>
              </w:sdtContent>
            </w:sdt>
            <w:bookmarkEnd w:id="7"/>
            <w:r w:rsidR="006454F0">
              <w:rPr>
                <w:b/>
              </w:rPr>
              <w:t xml:space="preserve"> </w:t>
            </w:r>
          </w:p>
          <w:p w14:paraId="4F2E7A37" w14:textId="77777777" w:rsidR="00FB2B28" w:rsidRDefault="00FB2B28" w:rsidP="008E5870">
            <w:pPr>
              <w:pStyle w:val="DocInfoLine"/>
              <w:tabs>
                <w:tab w:val="clear" w:pos="2155"/>
              </w:tabs>
              <w:spacing w:line="240" w:lineRule="auto"/>
              <w:ind w:left="0" w:firstLine="0"/>
              <w:rPr>
                <w:b/>
              </w:rPr>
            </w:pPr>
          </w:p>
          <w:p w14:paraId="1856065B" w14:textId="77777777" w:rsidR="00FB2B28" w:rsidRDefault="00FB2B28" w:rsidP="008E5870">
            <w:pPr>
              <w:pStyle w:val="DocInfoLine"/>
              <w:tabs>
                <w:tab w:val="clear" w:pos="2155"/>
              </w:tabs>
              <w:spacing w:line="240" w:lineRule="auto"/>
              <w:ind w:left="0" w:firstLine="0"/>
              <w:rPr>
                <w:b/>
              </w:rPr>
            </w:pPr>
          </w:p>
          <w:p w14:paraId="75EABC5E" w14:textId="77777777" w:rsidR="00FB2B28" w:rsidRDefault="00FB2B28" w:rsidP="008E5870">
            <w:pPr>
              <w:pStyle w:val="DocInfoLine"/>
              <w:tabs>
                <w:tab w:val="clear" w:pos="2155"/>
              </w:tabs>
              <w:spacing w:line="240" w:lineRule="auto"/>
              <w:ind w:left="0" w:firstLine="0"/>
              <w:rPr>
                <w:b/>
              </w:rPr>
            </w:pPr>
          </w:p>
          <w:p w14:paraId="1E35351E" w14:textId="77777777" w:rsidR="00FB2B28" w:rsidRDefault="00FB2B28" w:rsidP="008E5870">
            <w:pPr>
              <w:pStyle w:val="DocInfoLine"/>
              <w:tabs>
                <w:tab w:val="clear" w:pos="2155"/>
              </w:tabs>
              <w:spacing w:line="240" w:lineRule="auto"/>
              <w:ind w:left="0" w:firstLine="0"/>
              <w:rPr>
                <w:b/>
              </w:rPr>
            </w:pPr>
          </w:p>
          <w:p w14:paraId="0CB02D62" w14:textId="77777777" w:rsidR="00FB2B28" w:rsidRDefault="00FB2B28" w:rsidP="008E5870">
            <w:pPr>
              <w:pStyle w:val="DocInfoLine"/>
              <w:tabs>
                <w:tab w:val="clear" w:pos="2155"/>
              </w:tabs>
              <w:spacing w:line="240" w:lineRule="auto"/>
              <w:ind w:left="0" w:firstLine="0"/>
              <w:rPr>
                <w:b/>
              </w:rPr>
            </w:pPr>
          </w:p>
          <w:p w14:paraId="1D3034BC" w14:textId="77777777" w:rsidR="00FB2B28" w:rsidRDefault="00FB2B28" w:rsidP="008E5870">
            <w:pPr>
              <w:pStyle w:val="DocInfoLine"/>
              <w:tabs>
                <w:tab w:val="clear" w:pos="2155"/>
              </w:tabs>
              <w:spacing w:line="240" w:lineRule="auto"/>
              <w:ind w:left="0" w:firstLine="0"/>
              <w:rPr>
                <w:b/>
              </w:rPr>
            </w:pPr>
          </w:p>
          <w:p w14:paraId="5BAFE2AE" w14:textId="77777777" w:rsidR="00FB2B28" w:rsidRDefault="00FB2B28" w:rsidP="008E5870">
            <w:pPr>
              <w:pStyle w:val="DocInfoLine"/>
              <w:tabs>
                <w:tab w:val="clear" w:pos="2155"/>
              </w:tabs>
              <w:spacing w:line="240" w:lineRule="auto"/>
              <w:ind w:left="0" w:firstLine="0"/>
              <w:rPr>
                <w:b/>
              </w:rPr>
            </w:pPr>
          </w:p>
          <w:p w14:paraId="3755ACBC" w14:textId="77777777" w:rsidR="00FB2B28" w:rsidRDefault="00FB2B28" w:rsidP="008E5870">
            <w:pPr>
              <w:pStyle w:val="DocInfoLine"/>
              <w:tabs>
                <w:tab w:val="clear" w:pos="2155"/>
              </w:tabs>
              <w:spacing w:line="240" w:lineRule="auto"/>
              <w:ind w:left="0" w:firstLine="0"/>
              <w:rPr>
                <w:b/>
              </w:rPr>
            </w:pPr>
          </w:p>
          <w:p w14:paraId="17427D33" w14:textId="77777777" w:rsidR="00FB2B28" w:rsidRDefault="00FB2B28" w:rsidP="008E5870">
            <w:pPr>
              <w:pStyle w:val="DocInfoLine"/>
              <w:tabs>
                <w:tab w:val="clear" w:pos="2155"/>
              </w:tabs>
              <w:spacing w:line="240" w:lineRule="auto"/>
              <w:ind w:left="0" w:firstLine="0"/>
              <w:rPr>
                <w:b/>
              </w:rPr>
            </w:pPr>
          </w:p>
          <w:p w14:paraId="132C12F8" w14:textId="77777777" w:rsidR="00FB2B28" w:rsidRDefault="00FB2B28" w:rsidP="008E5870">
            <w:pPr>
              <w:pStyle w:val="DocInfoLine"/>
              <w:tabs>
                <w:tab w:val="clear" w:pos="2155"/>
              </w:tabs>
              <w:spacing w:line="240" w:lineRule="auto"/>
              <w:ind w:left="0" w:firstLine="0"/>
              <w:rPr>
                <w:b/>
              </w:rPr>
            </w:pPr>
          </w:p>
          <w:p w14:paraId="3A8B2DD7" w14:textId="77777777" w:rsidR="00FB2B28" w:rsidRDefault="00FB2B28" w:rsidP="008E5870">
            <w:pPr>
              <w:pStyle w:val="DocInfoLine"/>
              <w:tabs>
                <w:tab w:val="clear" w:pos="2155"/>
              </w:tabs>
              <w:spacing w:line="240" w:lineRule="auto"/>
              <w:ind w:left="0" w:firstLine="0"/>
              <w:rPr>
                <w:b/>
              </w:rPr>
            </w:pPr>
          </w:p>
          <w:p w14:paraId="5A2AED89" w14:textId="1D7BBDC8" w:rsidR="00FB2B28" w:rsidRPr="009421EE" w:rsidRDefault="00FB2B28" w:rsidP="008E5870">
            <w:pPr>
              <w:pStyle w:val="DocInfoLine"/>
              <w:tabs>
                <w:tab w:val="clear" w:pos="2155"/>
              </w:tabs>
              <w:spacing w:line="240" w:lineRule="auto"/>
              <w:ind w:left="0" w:firstLine="0"/>
              <w:rPr>
                <w:b/>
              </w:rPr>
            </w:pPr>
          </w:p>
        </w:tc>
        <w:tc>
          <w:tcPr>
            <w:tcW w:w="6634" w:type="dxa"/>
            <w:gridSpan w:val="2"/>
          </w:tcPr>
          <w:bookmarkStart w:id="8" w:name="_Hlk135740332" w:displacedByCustomXml="next"/>
          <w:bookmarkStart w:id="9" w:name="LAN_Invited_1" w:displacedByCustomXml="next"/>
          <w:sdt>
            <w:sdtPr>
              <w:alias w:val="LAN_Invited_1"/>
              <w:tag w:val="{&quot;templafy&quot;:{&quot;id&quot;:&quot;2dcf36f2-c785-4327-93ff-5bed954632ae&quot;}}"/>
              <w:id w:val="194"/>
            </w:sdtPr>
            <w:sdtEndPr/>
            <w:sdtContent>
              <w:p w14:paraId="3FACA95F" w14:textId="05073305" w:rsidR="001D772B" w:rsidRPr="00437113" w:rsidRDefault="001D772B" w:rsidP="008E5870">
                <w:pPr>
                  <w:spacing w:line="240" w:lineRule="auto"/>
                </w:pPr>
                <w:r w:rsidRPr="00437113">
                  <w:t>Alev Kuruoglu, Anders Nyegaard Mikkelsen, Bertil Dorch</w:t>
                </w:r>
                <w:r w:rsidR="00437113" w:rsidRPr="00437113">
                  <w:t xml:space="preserve">, Cemile Kokborg Kartal, </w:t>
                </w:r>
                <w:r w:rsidRPr="00437113">
                  <w:t>Christian Glasdam Andersen, Hans Chr. Petersen, Jakob Povl Holck, Jens Jørgen Hansen, Jens Troelsen, Jørgen Bro Røn, Kathrine Laursen, Knud Villy Christensen, Kaare Lund Rasmussen, Martin Rheinheimer, Sarah Gildhoff, Thomas Kaarsted, Troels Michael Lilja, Uffe Holmskov</w:t>
                </w:r>
              </w:p>
              <w:bookmarkEnd w:id="8"/>
              <w:p w14:paraId="0A6CAC0A" w14:textId="5DEA726F" w:rsidR="00AC2BE0" w:rsidRDefault="00AC2BE0" w:rsidP="008E5870">
                <w:pPr>
                  <w:pStyle w:val="DocInfoLine"/>
                  <w:spacing w:line="240" w:lineRule="auto"/>
                </w:pPr>
              </w:p>
              <w:p w14:paraId="508AB3AB" w14:textId="6B3D20F8" w:rsidR="004D393A" w:rsidRDefault="004D393A" w:rsidP="008E5870">
                <w:pPr>
                  <w:pStyle w:val="DocInfoLine"/>
                  <w:tabs>
                    <w:tab w:val="clear" w:pos="2155"/>
                  </w:tabs>
                  <w:spacing w:line="240" w:lineRule="auto"/>
                  <w:ind w:left="0" w:firstLine="0"/>
                  <w:rPr>
                    <w:u w:val="single"/>
                  </w:rPr>
                </w:pPr>
                <w:r w:rsidRPr="004D393A">
                  <w:rPr>
                    <w:u w:val="single"/>
                  </w:rPr>
                  <w:t xml:space="preserve">Inviterede </w:t>
                </w:r>
                <w:r w:rsidR="00E01740">
                  <w:rPr>
                    <w:u w:val="single"/>
                  </w:rPr>
                  <w:t>”gæster”</w:t>
                </w:r>
              </w:p>
              <w:p w14:paraId="5EC67144" w14:textId="4412D0D2" w:rsidR="00104A4E" w:rsidRPr="00104A4E" w:rsidRDefault="00104A4E" w:rsidP="008E5870">
                <w:pPr>
                  <w:pStyle w:val="DocInfoLine"/>
                  <w:tabs>
                    <w:tab w:val="clear" w:pos="2155"/>
                  </w:tabs>
                  <w:spacing w:line="240" w:lineRule="auto"/>
                  <w:ind w:left="0" w:firstLine="0"/>
                </w:pPr>
                <w:r w:rsidRPr="00104A4E">
                  <w:t>Systemchef, Pernille Hahn til pkt. 4</w:t>
                </w:r>
              </w:p>
              <w:p w14:paraId="7B635D13" w14:textId="3C55D924" w:rsidR="003E0E76" w:rsidRPr="00402679" w:rsidRDefault="00402679" w:rsidP="00402679">
                <w:pPr>
                  <w:pStyle w:val="DocInfoLine"/>
                  <w:tabs>
                    <w:tab w:val="clear" w:pos="2155"/>
                  </w:tabs>
                  <w:spacing w:line="240" w:lineRule="auto"/>
                </w:pPr>
                <w:r>
                  <w:t>Chef for Undervisning og Formidling, Jens Dam til pkt. 5</w:t>
                </w:r>
              </w:p>
              <w:p w14:paraId="3F7323C9" w14:textId="77777777" w:rsidR="00EA09EB" w:rsidRDefault="00EA09EB" w:rsidP="00EA09EB">
                <w:pPr>
                  <w:pStyle w:val="DocInfoLine"/>
                  <w:tabs>
                    <w:tab w:val="clear" w:pos="2155"/>
                  </w:tabs>
                  <w:spacing w:line="240" w:lineRule="auto"/>
                </w:pPr>
                <w:r>
                  <w:t>Chef for Økonomi, Dokumentation og Udvikling, Simone Schipp von</w:t>
                </w:r>
              </w:p>
              <w:p w14:paraId="21BF97D8" w14:textId="737BFDBF" w:rsidR="00EA09EB" w:rsidRDefault="00EA09EB" w:rsidP="00EA09EB">
                <w:pPr>
                  <w:pStyle w:val="DocInfoLine"/>
                  <w:tabs>
                    <w:tab w:val="clear" w:pos="2155"/>
                  </w:tabs>
                  <w:spacing w:line="240" w:lineRule="auto"/>
                </w:pPr>
                <w:r>
                  <w:t xml:space="preserve">Branitz Nielsen til pkt. </w:t>
                </w:r>
                <w:r w:rsidR="00543CEF">
                  <w:t>7</w:t>
                </w:r>
              </w:p>
              <w:p w14:paraId="3BE785EC" w14:textId="52C69FDE" w:rsidR="001D772B" w:rsidRPr="00EA09EB" w:rsidRDefault="003E0E76" w:rsidP="00EA09EB">
                <w:pPr>
                  <w:pStyle w:val="DocInfoLine"/>
                  <w:tabs>
                    <w:tab w:val="clear" w:pos="2155"/>
                  </w:tabs>
                  <w:spacing w:line="240" w:lineRule="auto"/>
                </w:pPr>
                <w:r>
                  <w:t>Afdelingsleder for Forskningsdokumentation</w:t>
                </w:r>
                <w:r w:rsidR="00EA09EB">
                  <w:t xml:space="preserve">, </w:t>
                </w:r>
                <w:r>
                  <w:t xml:space="preserve">Anne Thorst Melbye </w:t>
                </w:r>
                <w:r w:rsidR="00EA09EB">
                  <w:t>til pkt. 8</w:t>
                </w:r>
              </w:p>
            </w:sdtContent>
          </w:sdt>
          <w:bookmarkEnd w:id="9" w:displacedByCustomXml="prev"/>
        </w:tc>
      </w:tr>
      <w:bookmarkStart w:id="10" w:name="LAN_CancellationFrom"/>
      <w:tr w:rsidR="009421EE" w:rsidRPr="009421EE" w14:paraId="550334C6" w14:textId="77777777" w:rsidTr="00402679">
        <w:tblPrEx>
          <w:tblCellMar>
            <w:left w:w="108" w:type="dxa"/>
            <w:right w:w="108" w:type="dxa"/>
          </w:tblCellMar>
        </w:tblPrEx>
        <w:trPr>
          <w:trHeight w:val="454"/>
        </w:trPr>
        <w:tc>
          <w:tcPr>
            <w:tcW w:w="2155" w:type="dxa"/>
            <w:gridSpan w:val="2"/>
          </w:tcPr>
          <w:p w14:paraId="560572D9" w14:textId="1BC7C8E0" w:rsidR="009421EE" w:rsidRPr="009421EE" w:rsidRDefault="006E3FE7" w:rsidP="008E5870">
            <w:pPr>
              <w:pStyle w:val="DocInfoLine"/>
              <w:tabs>
                <w:tab w:val="clear" w:pos="2155"/>
              </w:tabs>
              <w:spacing w:line="240" w:lineRule="auto"/>
              <w:ind w:left="0" w:firstLine="0"/>
              <w:rPr>
                <w:b/>
              </w:rPr>
            </w:pPr>
            <w:sdt>
              <w:sdtPr>
                <w:alias w:val="LAN_CancellationFrom"/>
                <w:tag w:val="{&quot;templafy&quot;:{&quot;id&quot;:&quot;a5b83f58-7c06-4672-98e0-9b2343fa7459&quot;}}"/>
                <w:id w:val="195"/>
              </w:sdtPr>
              <w:sdtEndPr/>
              <w:sdtContent>
                <w:r w:rsidR="008D7898">
                  <w:rPr>
                    <w:b/>
                  </w:rPr>
                  <w:t>Afbud fra</w:t>
                </w:r>
              </w:sdtContent>
            </w:sdt>
            <w:bookmarkEnd w:id="10"/>
          </w:p>
        </w:tc>
        <w:tc>
          <w:tcPr>
            <w:tcW w:w="6634" w:type="dxa"/>
            <w:gridSpan w:val="2"/>
          </w:tcPr>
          <w:bookmarkStart w:id="11" w:name="LAN_CancellationFrom_1" w:displacedByCustomXml="next"/>
          <w:sdt>
            <w:sdtPr>
              <w:alias w:val="LAN_CancellationFrom_1"/>
              <w:tag w:val="{&quot;templafy&quot;:{&quot;id&quot;:&quot;26505d54-0234-48cf-858e-111d05c27fbb&quot;}}"/>
              <w:id w:val="197"/>
            </w:sdtPr>
            <w:sdtEndPr/>
            <w:sdtContent>
              <w:p w14:paraId="4B11D291" w14:textId="77777777" w:rsidR="007B1587" w:rsidRDefault="007B1587" w:rsidP="007B1587">
                <w:pPr>
                  <w:pStyle w:val="DocInfoLine"/>
                  <w:tabs>
                    <w:tab w:val="clear" w:pos="2155"/>
                    <w:tab w:val="left" w:pos="8"/>
                  </w:tabs>
                  <w:spacing w:line="240" w:lineRule="auto"/>
                  <w:ind w:left="0" w:firstLine="0"/>
                </w:pPr>
                <w:r>
                  <w:t xml:space="preserve">Anders Nyegaard Mikkelsen, Cemile Kokborg Kartal, Jørgen Bro Røn, </w:t>
                </w:r>
              </w:p>
              <w:p w14:paraId="1B8993D0" w14:textId="77777777" w:rsidR="00B173F7" w:rsidRDefault="007B1587" w:rsidP="00B173F7">
                <w:pPr>
                  <w:pStyle w:val="DocInfoLine"/>
                  <w:tabs>
                    <w:tab w:val="left" w:pos="8"/>
                  </w:tabs>
                  <w:spacing w:line="240" w:lineRule="auto"/>
                </w:pPr>
                <w:r>
                  <w:t>Martin Rheinheimer, Sarah Gildhoff, Uffe Holmskov</w:t>
                </w:r>
                <w:r w:rsidR="00B173F7">
                  <w:t>, Niels Ørtenblad</w:t>
                </w:r>
              </w:p>
              <w:p w14:paraId="03786CAB" w14:textId="77777777" w:rsidR="007B1587" w:rsidRDefault="00B173F7" w:rsidP="007B1587">
                <w:pPr>
                  <w:pStyle w:val="DocInfoLine"/>
                  <w:tabs>
                    <w:tab w:val="clear" w:pos="2155"/>
                    <w:tab w:val="left" w:pos="8"/>
                  </w:tabs>
                  <w:spacing w:line="240" w:lineRule="auto"/>
                  <w:ind w:left="0" w:firstLine="0"/>
                </w:pPr>
                <w:r>
                  <w:t>Christian Glasdam Andersen</w:t>
                </w:r>
              </w:p>
              <w:p w14:paraId="2A13CF44" w14:textId="43C5D837" w:rsidR="00B173F7" w:rsidRPr="007B1587" w:rsidRDefault="006E3FE7" w:rsidP="007B1587">
                <w:pPr>
                  <w:pStyle w:val="DocInfoLine"/>
                  <w:tabs>
                    <w:tab w:val="clear" w:pos="2155"/>
                    <w:tab w:val="left" w:pos="8"/>
                  </w:tabs>
                  <w:spacing w:line="240" w:lineRule="auto"/>
                  <w:ind w:left="0" w:firstLine="0"/>
                </w:pPr>
              </w:p>
            </w:sdtContent>
          </w:sdt>
          <w:bookmarkEnd w:id="11" w:displacedByCustomXml="prev"/>
        </w:tc>
      </w:tr>
      <w:bookmarkStart w:id="12" w:name="LAN_AgendasentTo"/>
      <w:tr w:rsidR="006458B4" w:rsidRPr="009421EE" w14:paraId="43025F97" w14:textId="77777777" w:rsidTr="00402679">
        <w:tblPrEx>
          <w:tblCellMar>
            <w:left w:w="108" w:type="dxa"/>
            <w:right w:w="108" w:type="dxa"/>
          </w:tblCellMar>
        </w:tblPrEx>
        <w:trPr>
          <w:trHeight w:val="454"/>
        </w:trPr>
        <w:tc>
          <w:tcPr>
            <w:tcW w:w="2155" w:type="dxa"/>
            <w:gridSpan w:val="2"/>
          </w:tcPr>
          <w:p w14:paraId="770C7E4C" w14:textId="509385E1" w:rsidR="006458B4" w:rsidRPr="009421EE" w:rsidRDefault="006E3FE7" w:rsidP="008E5870">
            <w:pPr>
              <w:pStyle w:val="DocInfoLine"/>
              <w:tabs>
                <w:tab w:val="clear" w:pos="2155"/>
              </w:tabs>
              <w:spacing w:line="240" w:lineRule="auto"/>
              <w:ind w:left="0" w:firstLine="0"/>
              <w:rPr>
                <w:b/>
              </w:rPr>
            </w:pPr>
            <w:sdt>
              <w:sdtPr>
                <w:alias w:val="LAN_AgendasentTo"/>
                <w:tag w:val="{&quot;templafy&quot;:{&quot;id&quot;:&quot;e46317e6-05d7-48c3-a547-fbed36d10a6c&quot;}}"/>
                <w:id w:val="198"/>
              </w:sdtPr>
              <w:sdtEndPr/>
              <w:sdtContent>
                <w:r w:rsidR="001D772B">
                  <w:rPr>
                    <w:b/>
                  </w:rPr>
                  <w:t>Referent</w:t>
                </w:r>
              </w:sdtContent>
            </w:sdt>
            <w:bookmarkEnd w:id="12"/>
          </w:p>
        </w:tc>
        <w:bookmarkStart w:id="13" w:name="LAN_AgendasentTo_1"/>
        <w:tc>
          <w:tcPr>
            <w:tcW w:w="6634" w:type="dxa"/>
            <w:gridSpan w:val="2"/>
          </w:tcPr>
          <w:p w14:paraId="355618CE" w14:textId="7FB37320" w:rsidR="006458B4" w:rsidRPr="0055732F" w:rsidRDefault="006E3FE7" w:rsidP="008E5870">
            <w:pPr>
              <w:pStyle w:val="punkter"/>
              <w:framePr w:hSpace="0" w:wrap="auto" w:vAnchor="margin" w:yAlign="inline"/>
              <w:spacing w:line="240" w:lineRule="auto"/>
            </w:pPr>
            <w:sdt>
              <w:sdtPr>
                <w:alias w:val="LAN_AgendasentTo_1"/>
                <w:tag w:val="{&quot;templafy&quot;:{&quot;id&quot;:&quot;7f6dadd2-276c-479f-9469-00a86dc22718&quot;}}"/>
                <w:id w:val="199"/>
              </w:sdtPr>
              <w:sdtEndPr/>
              <w:sdtContent>
                <w:r w:rsidR="001D772B">
                  <w:t>Kathrine Laursen</w:t>
                </w:r>
              </w:sdtContent>
            </w:sdt>
            <w:bookmarkEnd w:id="13"/>
          </w:p>
        </w:tc>
      </w:tr>
      <w:bookmarkStart w:id="14" w:name="LAN_Mødeleder"/>
      <w:tr w:rsidR="009421EE" w:rsidRPr="009421EE" w14:paraId="0D8816CF" w14:textId="77777777" w:rsidTr="00402679">
        <w:tblPrEx>
          <w:tblCellMar>
            <w:left w:w="108" w:type="dxa"/>
            <w:right w:w="108" w:type="dxa"/>
          </w:tblCellMar>
        </w:tblPrEx>
        <w:trPr>
          <w:trHeight w:val="454"/>
        </w:trPr>
        <w:tc>
          <w:tcPr>
            <w:tcW w:w="2155" w:type="dxa"/>
            <w:gridSpan w:val="2"/>
          </w:tcPr>
          <w:p w14:paraId="4D1A0C01" w14:textId="603563E2" w:rsidR="009421EE" w:rsidRPr="009421EE" w:rsidRDefault="006E3FE7" w:rsidP="008E5870">
            <w:pPr>
              <w:pStyle w:val="DocInfoLine"/>
              <w:tabs>
                <w:tab w:val="clear" w:pos="2155"/>
              </w:tabs>
              <w:spacing w:line="240" w:lineRule="auto"/>
              <w:ind w:left="0" w:firstLine="0"/>
              <w:rPr>
                <w:b/>
              </w:rPr>
            </w:pPr>
            <w:sdt>
              <w:sdtPr>
                <w:alias w:val="LAN_Mødeleder"/>
                <w:tag w:val="{&quot;templafy&quot;:{&quot;id&quot;:&quot;8d1c9860-50b8-45ad-813c-69a17ebb0802&quot;}}"/>
                <w:id w:val="200"/>
              </w:sdtPr>
              <w:sdtEndPr/>
              <w:sdtContent>
                <w:r w:rsidR="008D7898">
                  <w:rPr>
                    <w:b/>
                  </w:rPr>
                  <w:t>Mødeleder</w:t>
                </w:r>
              </w:sdtContent>
            </w:sdt>
            <w:bookmarkEnd w:id="14"/>
            <w:r w:rsidR="006454F0">
              <w:rPr>
                <w:b/>
              </w:rPr>
              <w:t xml:space="preserve"> </w:t>
            </w:r>
          </w:p>
        </w:tc>
        <w:bookmarkStart w:id="15" w:name="LAN_Mødeleder_1"/>
        <w:tc>
          <w:tcPr>
            <w:tcW w:w="6634" w:type="dxa"/>
            <w:gridSpan w:val="2"/>
          </w:tcPr>
          <w:p w14:paraId="7B4B6EA2" w14:textId="7D47A65D" w:rsidR="009421EE" w:rsidRPr="008A18EF" w:rsidRDefault="006E3FE7" w:rsidP="008E5870">
            <w:pPr>
              <w:pStyle w:val="punkter"/>
              <w:framePr w:hSpace="0" w:wrap="auto" w:vAnchor="margin" w:yAlign="inline"/>
              <w:spacing w:line="240" w:lineRule="auto"/>
            </w:pPr>
            <w:sdt>
              <w:sdtPr>
                <w:alias w:val="LAN_Mødeleder_1"/>
                <w:tag w:val="{&quot;templafy&quot;:{&quot;id&quot;:&quot;412ef243-1aaf-4f8c-b777-c33a961f5f00&quot;}}"/>
                <w:id w:val="202"/>
              </w:sdtPr>
              <w:sdtEndPr/>
              <w:sdtContent>
                <w:r w:rsidR="005B3406">
                  <w:t>Bibliotekschef Bertil F. Dorch</w:t>
                </w:r>
              </w:sdtContent>
            </w:sdt>
            <w:bookmarkEnd w:id="15"/>
          </w:p>
          <w:p w14:paraId="17E028C0" w14:textId="77777777" w:rsidR="009421EE" w:rsidRPr="009421EE" w:rsidRDefault="009421EE" w:rsidP="008E5870">
            <w:pPr>
              <w:pStyle w:val="DocInfoLine"/>
              <w:tabs>
                <w:tab w:val="clear" w:pos="2155"/>
              </w:tabs>
              <w:spacing w:line="240" w:lineRule="auto"/>
              <w:ind w:left="0" w:firstLine="0"/>
              <w:rPr>
                <w:b/>
              </w:rPr>
            </w:pPr>
          </w:p>
        </w:tc>
      </w:tr>
    </w:tbl>
    <w:p w14:paraId="0B296006" w14:textId="20D807B0" w:rsidR="00626B58" w:rsidRPr="0026646D" w:rsidRDefault="00626B58" w:rsidP="0026646D">
      <w:pPr>
        <w:pStyle w:val="DocInfoLine"/>
        <w:ind w:left="0" w:firstLine="0"/>
      </w:pPr>
      <w:bookmarkStart w:id="16" w:name="USR_Title_HIF"/>
      <w:bookmarkStart w:id="17" w:name="OFF_Institute_2"/>
    </w:p>
    <w:p w14:paraId="10A14CF5" w14:textId="77777777" w:rsidR="00626B58" w:rsidRDefault="00626B58" w:rsidP="00737623">
      <w:pPr>
        <w:spacing w:line="360" w:lineRule="auto"/>
        <w:rPr>
          <w:rFonts w:cs="Arial"/>
          <w:b/>
          <w:bCs/>
          <w:i/>
          <w:iCs/>
        </w:rPr>
      </w:pPr>
    </w:p>
    <w:tbl>
      <w:tblPr>
        <w:tblStyle w:val="Tabel-Gitter"/>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84"/>
      </w:tblGrid>
      <w:tr w:rsidR="006E3FE7" w14:paraId="6C411044" w14:textId="77777777" w:rsidTr="006E3FE7">
        <w:tc>
          <w:tcPr>
            <w:tcW w:w="8784" w:type="dxa"/>
          </w:tcPr>
          <w:p w14:paraId="551292C7" w14:textId="08E65563" w:rsidR="006E3FE7" w:rsidRDefault="006E3FE7" w:rsidP="00B173F7">
            <w:pPr>
              <w:pStyle w:val="Listeafsnit"/>
              <w:numPr>
                <w:ilvl w:val="0"/>
                <w:numId w:val="29"/>
              </w:numPr>
              <w:tabs>
                <w:tab w:val="left" w:pos="325"/>
              </w:tabs>
              <w:spacing w:line="276" w:lineRule="auto"/>
              <w:ind w:left="0" w:firstLine="0"/>
              <w:rPr>
                <w:rFonts w:cs="Arial"/>
                <w:b/>
                <w:bCs/>
                <w:sz w:val="20"/>
                <w:szCs w:val="20"/>
              </w:rPr>
            </w:pPr>
            <w:r w:rsidRPr="00DD7F18">
              <w:rPr>
                <w:rFonts w:cs="Arial"/>
                <w:b/>
                <w:bCs/>
                <w:sz w:val="20"/>
                <w:szCs w:val="20"/>
              </w:rPr>
              <w:t>Velkomst</w:t>
            </w:r>
          </w:p>
          <w:p w14:paraId="1EF9B27C" w14:textId="652E8F7E" w:rsidR="006E3FE7" w:rsidRPr="0026646D" w:rsidRDefault="006E3FE7" w:rsidP="00B173F7">
            <w:pPr>
              <w:pStyle w:val="Listeafsnit"/>
              <w:spacing w:line="276" w:lineRule="auto"/>
              <w:ind w:left="41"/>
              <w:rPr>
                <w:rFonts w:cs="Arial"/>
                <w:b/>
                <w:bCs/>
                <w:sz w:val="20"/>
                <w:szCs w:val="20"/>
              </w:rPr>
            </w:pPr>
          </w:p>
        </w:tc>
      </w:tr>
      <w:tr w:rsidR="006E3FE7" w14:paraId="7AB7E895" w14:textId="77777777" w:rsidTr="006E3FE7">
        <w:tc>
          <w:tcPr>
            <w:tcW w:w="8784" w:type="dxa"/>
          </w:tcPr>
          <w:p w14:paraId="5DBD9AAA" w14:textId="77777777" w:rsidR="006E3FE7" w:rsidRDefault="006E3FE7" w:rsidP="00B173F7">
            <w:pPr>
              <w:pStyle w:val="Listeafsnit"/>
              <w:numPr>
                <w:ilvl w:val="0"/>
                <w:numId w:val="29"/>
              </w:numPr>
              <w:spacing w:line="276" w:lineRule="auto"/>
              <w:ind w:left="325" w:hanging="325"/>
              <w:rPr>
                <w:rFonts w:cs="Arial"/>
                <w:b/>
                <w:bCs/>
                <w:sz w:val="20"/>
                <w:szCs w:val="20"/>
              </w:rPr>
            </w:pPr>
            <w:r w:rsidRPr="00DD7F18">
              <w:rPr>
                <w:rFonts w:cs="Arial"/>
                <w:b/>
                <w:bCs/>
                <w:sz w:val="20"/>
                <w:szCs w:val="20"/>
              </w:rPr>
              <w:t>Godkendelse af dagsorden</w:t>
            </w:r>
          </w:p>
          <w:p w14:paraId="32D2547B" w14:textId="4050258E" w:rsidR="006E3FE7" w:rsidRPr="00B173F7" w:rsidRDefault="006E3FE7" w:rsidP="00B173F7">
            <w:pPr>
              <w:pStyle w:val="Listeafsnit"/>
              <w:spacing w:line="276" w:lineRule="auto"/>
              <w:ind w:left="325"/>
              <w:rPr>
                <w:rFonts w:cs="Arial"/>
                <w:b/>
                <w:bCs/>
                <w:sz w:val="20"/>
                <w:szCs w:val="20"/>
              </w:rPr>
            </w:pPr>
            <w:r w:rsidRPr="00B173F7">
              <w:rPr>
                <w:rFonts w:cs="Arial"/>
                <w:sz w:val="20"/>
                <w:szCs w:val="20"/>
              </w:rPr>
              <w:t>Godkendt. Referatet fra sidste møde, fremsendes igen sammen med dette referat.</w:t>
            </w:r>
          </w:p>
          <w:p w14:paraId="5B0C1CC0" w14:textId="2DFCA79A" w:rsidR="006E3FE7" w:rsidRPr="0026646D" w:rsidRDefault="006E3FE7" w:rsidP="0026646D">
            <w:pPr>
              <w:spacing w:line="276" w:lineRule="auto"/>
              <w:rPr>
                <w:rFonts w:cs="Arial"/>
                <w:b/>
                <w:bCs/>
                <w:sz w:val="20"/>
                <w:szCs w:val="20"/>
              </w:rPr>
            </w:pPr>
          </w:p>
        </w:tc>
      </w:tr>
      <w:tr w:rsidR="006E3FE7" w14:paraId="30A74BF8" w14:textId="77777777" w:rsidTr="006E3FE7">
        <w:tc>
          <w:tcPr>
            <w:tcW w:w="8784" w:type="dxa"/>
          </w:tcPr>
          <w:p w14:paraId="1FBE33AC" w14:textId="77777777" w:rsidR="006E3FE7" w:rsidRDefault="006E3FE7" w:rsidP="00B173F7">
            <w:pPr>
              <w:pStyle w:val="Listeafsnit"/>
              <w:numPr>
                <w:ilvl w:val="0"/>
                <w:numId w:val="29"/>
              </w:numPr>
              <w:spacing w:line="276" w:lineRule="auto"/>
              <w:ind w:left="325" w:hanging="325"/>
              <w:rPr>
                <w:rFonts w:cs="Arial"/>
                <w:sz w:val="20"/>
                <w:szCs w:val="20"/>
              </w:rPr>
            </w:pPr>
            <w:r w:rsidRPr="00DD7F18">
              <w:rPr>
                <w:rFonts w:cs="Arial"/>
                <w:b/>
                <w:bCs/>
                <w:sz w:val="20"/>
                <w:szCs w:val="20"/>
              </w:rPr>
              <w:t xml:space="preserve">Orientering </w:t>
            </w:r>
            <w:r w:rsidRPr="00DD7F18">
              <w:rPr>
                <w:rFonts w:cs="Arial"/>
                <w:sz w:val="20"/>
                <w:szCs w:val="20"/>
              </w:rPr>
              <w:t>v/Bertil F. Dorch</w:t>
            </w:r>
          </w:p>
          <w:p w14:paraId="53253DE2" w14:textId="549D9498" w:rsidR="006E3FE7" w:rsidRDefault="006E3FE7" w:rsidP="00B173F7">
            <w:pPr>
              <w:pStyle w:val="Listeafsnit"/>
              <w:spacing w:line="276" w:lineRule="auto"/>
              <w:ind w:left="325"/>
              <w:rPr>
                <w:rFonts w:cs="Arial"/>
                <w:sz w:val="20"/>
                <w:szCs w:val="20"/>
              </w:rPr>
            </w:pPr>
            <w:r w:rsidRPr="00B173F7">
              <w:rPr>
                <w:rFonts w:cs="Arial"/>
                <w:sz w:val="20"/>
                <w:szCs w:val="20"/>
              </w:rPr>
              <w:t xml:space="preserve">Der er </w:t>
            </w:r>
            <w:r>
              <w:rPr>
                <w:rFonts w:cs="Arial"/>
                <w:sz w:val="20"/>
                <w:szCs w:val="20"/>
              </w:rPr>
              <w:t>berammet et møde med</w:t>
            </w:r>
            <w:r w:rsidRPr="00B173F7">
              <w:rPr>
                <w:rFonts w:cs="Arial"/>
                <w:sz w:val="20"/>
                <w:szCs w:val="20"/>
              </w:rPr>
              <w:t xml:space="preserve"> </w:t>
            </w:r>
            <w:proofErr w:type="spellStart"/>
            <w:r w:rsidRPr="00B173F7">
              <w:rPr>
                <w:rFonts w:cs="Arial"/>
                <w:sz w:val="20"/>
                <w:szCs w:val="20"/>
              </w:rPr>
              <w:t>forpersonen</w:t>
            </w:r>
            <w:proofErr w:type="spellEnd"/>
            <w:r w:rsidRPr="00B173F7">
              <w:rPr>
                <w:rFonts w:cs="Arial"/>
                <w:sz w:val="20"/>
                <w:szCs w:val="20"/>
              </w:rPr>
              <w:t xml:space="preserve"> for Universitetsrådet</w:t>
            </w:r>
            <w:r>
              <w:rPr>
                <w:rFonts w:cs="Arial"/>
                <w:sz w:val="20"/>
                <w:szCs w:val="20"/>
              </w:rPr>
              <w:t>,</w:t>
            </w:r>
            <w:r w:rsidRPr="00B173F7">
              <w:rPr>
                <w:rFonts w:cs="Arial"/>
                <w:sz w:val="20"/>
                <w:szCs w:val="20"/>
              </w:rPr>
              <w:t xml:space="preserve"> for at sikre et punkt på dagsorden for Universitetsrådet ifm. at få kommissoriet for Biblioteksudvalget </w:t>
            </w:r>
            <w:r>
              <w:rPr>
                <w:rFonts w:cs="Arial"/>
                <w:sz w:val="20"/>
                <w:szCs w:val="20"/>
              </w:rPr>
              <w:t>behandlet</w:t>
            </w:r>
            <w:r w:rsidRPr="00B173F7">
              <w:rPr>
                <w:rFonts w:cs="Arial"/>
                <w:sz w:val="20"/>
                <w:szCs w:val="20"/>
              </w:rPr>
              <w:t>.</w:t>
            </w:r>
          </w:p>
          <w:p w14:paraId="32F57698" w14:textId="77777777" w:rsidR="006E3FE7" w:rsidRDefault="006E3FE7" w:rsidP="00B173F7">
            <w:pPr>
              <w:pStyle w:val="Listeafsnit"/>
              <w:spacing w:line="276" w:lineRule="auto"/>
              <w:ind w:left="325"/>
              <w:rPr>
                <w:rFonts w:cs="Arial"/>
                <w:sz w:val="20"/>
                <w:szCs w:val="20"/>
              </w:rPr>
            </w:pPr>
          </w:p>
          <w:p w14:paraId="72BF6624" w14:textId="5C86B344" w:rsidR="006E3FE7" w:rsidRDefault="006E3FE7" w:rsidP="00B173F7">
            <w:pPr>
              <w:pStyle w:val="Listeafsnit"/>
              <w:spacing w:line="276" w:lineRule="auto"/>
              <w:ind w:left="325"/>
              <w:rPr>
                <w:rFonts w:cs="Arial"/>
                <w:sz w:val="20"/>
                <w:szCs w:val="20"/>
              </w:rPr>
            </w:pPr>
            <w:r>
              <w:rPr>
                <w:rFonts w:cs="Arial"/>
                <w:sz w:val="20"/>
                <w:szCs w:val="20"/>
              </w:rPr>
              <w:t>Bibliotekets M</w:t>
            </w:r>
            <w:r w:rsidRPr="00B173F7">
              <w:rPr>
                <w:rFonts w:cs="Arial"/>
                <w:sz w:val="20"/>
                <w:szCs w:val="20"/>
              </w:rPr>
              <w:t>edarbejderråd</w:t>
            </w:r>
            <w:r>
              <w:rPr>
                <w:rFonts w:cs="Arial"/>
                <w:sz w:val="20"/>
                <w:szCs w:val="20"/>
              </w:rPr>
              <w:t xml:space="preserve"> (før 2012, SU)</w:t>
            </w:r>
            <w:r w:rsidRPr="00B173F7">
              <w:rPr>
                <w:rFonts w:cs="Arial"/>
                <w:sz w:val="20"/>
                <w:szCs w:val="20"/>
              </w:rPr>
              <w:t xml:space="preserve"> er ændret til et dialogforum.</w:t>
            </w:r>
          </w:p>
          <w:p w14:paraId="28ECAA6D" w14:textId="77777777" w:rsidR="006E3FE7" w:rsidRDefault="006E3FE7" w:rsidP="00B173F7">
            <w:pPr>
              <w:pStyle w:val="Listeafsnit"/>
              <w:spacing w:line="276" w:lineRule="auto"/>
              <w:ind w:left="325"/>
              <w:rPr>
                <w:rFonts w:cs="Arial"/>
                <w:sz w:val="20"/>
                <w:szCs w:val="20"/>
              </w:rPr>
            </w:pPr>
          </w:p>
          <w:p w14:paraId="01EEDF5D" w14:textId="047C1254" w:rsidR="006E3FE7" w:rsidRDefault="006E3FE7" w:rsidP="00B173F7">
            <w:pPr>
              <w:pStyle w:val="Listeafsnit"/>
              <w:spacing w:line="276" w:lineRule="auto"/>
              <w:ind w:left="325"/>
              <w:rPr>
                <w:rFonts w:cs="Arial"/>
                <w:sz w:val="20"/>
                <w:szCs w:val="20"/>
              </w:rPr>
            </w:pPr>
            <w:r w:rsidRPr="00B173F7">
              <w:rPr>
                <w:rFonts w:cs="Arial"/>
                <w:sz w:val="20"/>
                <w:szCs w:val="20"/>
              </w:rPr>
              <w:t>Afdelinger</w:t>
            </w:r>
            <w:r>
              <w:rPr>
                <w:rFonts w:cs="Arial"/>
                <w:sz w:val="20"/>
                <w:szCs w:val="20"/>
              </w:rPr>
              <w:t xml:space="preserve"> i Odense</w:t>
            </w:r>
            <w:r w:rsidRPr="00B173F7">
              <w:rPr>
                <w:rFonts w:cs="Arial"/>
                <w:sz w:val="20"/>
                <w:szCs w:val="20"/>
              </w:rPr>
              <w:t xml:space="preserve"> er samlet </w:t>
            </w:r>
            <w:r>
              <w:rPr>
                <w:rFonts w:cs="Arial"/>
                <w:sz w:val="20"/>
                <w:szCs w:val="20"/>
              </w:rPr>
              <w:t>“</w:t>
            </w:r>
            <w:r w:rsidRPr="00B173F7">
              <w:rPr>
                <w:rFonts w:cs="Arial"/>
                <w:sz w:val="20"/>
                <w:szCs w:val="20"/>
              </w:rPr>
              <w:t>ovenpå</w:t>
            </w:r>
            <w:r>
              <w:rPr>
                <w:rFonts w:cs="Arial"/>
                <w:sz w:val="20"/>
                <w:szCs w:val="20"/>
              </w:rPr>
              <w:t>”</w:t>
            </w:r>
            <w:r w:rsidRPr="00B173F7">
              <w:rPr>
                <w:rFonts w:cs="Arial"/>
                <w:sz w:val="20"/>
                <w:szCs w:val="20"/>
              </w:rPr>
              <w:t xml:space="preserve"> biblioteket og </w:t>
            </w:r>
            <w:r>
              <w:rPr>
                <w:rFonts w:cs="Arial"/>
                <w:sz w:val="20"/>
                <w:szCs w:val="20"/>
              </w:rPr>
              <w:t xml:space="preserve">bibliotekets </w:t>
            </w:r>
            <w:r w:rsidRPr="00B173F7">
              <w:rPr>
                <w:rFonts w:cs="Arial"/>
                <w:sz w:val="20"/>
                <w:szCs w:val="20"/>
              </w:rPr>
              <w:t>administration i</w:t>
            </w:r>
            <w:r>
              <w:rPr>
                <w:rFonts w:cs="Arial"/>
                <w:sz w:val="20"/>
                <w:szCs w:val="20"/>
              </w:rPr>
              <w:t xml:space="preserve"> den</w:t>
            </w:r>
            <w:r w:rsidRPr="00B173F7">
              <w:rPr>
                <w:rFonts w:cs="Arial"/>
                <w:sz w:val="20"/>
                <w:szCs w:val="20"/>
              </w:rPr>
              <w:t xml:space="preserve"> </w:t>
            </w:r>
            <w:r>
              <w:rPr>
                <w:rFonts w:cs="Arial"/>
                <w:sz w:val="20"/>
                <w:szCs w:val="20"/>
              </w:rPr>
              <w:t>s</w:t>
            </w:r>
            <w:r w:rsidRPr="00B173F7">
              <w:rPr>
                <w:rFonts w:cs="Arial"/>
                <w:sz w:val="20"/>
                <w:szCs w:val="20"/>
              </w:rPr>
              <w:t>yd</w:t>
            </w:r>
            <w:r>
              <w:rPr>
                <w:rFonts w:cs="Arial"/>
                <w:sz w:val="20"/>
                <w:szCs w:val="20"/>
              </w:rPr>
              <w:t>lige del af biblioteket</w:t>
            </w:r>
            <w:r w:rsidRPr="00B173F7">
              <w:rPr>
                <w:rFonts w:cs="Arial"/>
                <w:sz w:val="20"/>
                <w:szCs w:val="20"/>
              </w:rPr>
              <w:t xml:space="preserve">. </w:t>
            </w:r>
          </w:p>
          <w:p w14:paraId="27B60F0F" w14:textId="77777777" w:rsidR="006E3FE7" w:rsidRDefault="006E3FE7" w:rsidP="00B173F7">
            <w:pPr>
              <w:pStyle w:val="Listeafsnit"/>
              <w:spacing w:line="276" w:lineRule="auto"/>
              <w:ind w:left="325"/>
              <w:rPr>
                <w:rFonts w:cs="Arial"/>
                <w:sz w:val="20"/>
                <w:szCs w:val="20"/>
              </w:rPr>
            </w:pPr>
          </w:p>
          <w:p w14:paraId="58751D69" w14:textId="4250705C" w:rsidR="006E3FE7" w:rsidRDefault="006E3FE7" w:rsidP="00B173F7">
            <w:pPr>
              <w:pStyle w:val="Listeafsnit"/>
              <w:spacing w:line="276" w:lineRule="auto"/>
              <w:ind w:left="325"/>
              <w:rPr>
                <w:rFonts w:cs="Arial"/>
                <w:sz w:val="20"/>
                <w:szCs w:val="20"/>
              </w:rPr>
            </w:pPr>
            <w:r w:rsidRPr="00B173F7">
              <w:rPr>
                <w:rFonts w:cs="Arial"/>
                <w:sz w:val="20"/>
                <w:szCs w:val="20"/>
              </w:rPr>
              <w:t xml:space="preserve">Der rykkes rundt på </w:t>
            </w:r>
            <w:r>
              <w:rPr>
                <w:rFonts w:cs="Arial"/>
                <w:sz w:val="20"/>
                <w:szCs w:val="20"/>
              </w:rPr>
              <w:t xml:space="preserve">de </w:t>
            </w:r>
            <w:r w:rsidRPr="00B173F7">
              <w:rPr>
                <w:rFonts w:cs="Arial"/>
                <w:sz w:val="20"/>
                <w:szCs w:val="20"/>
              </w:rPr>
              <w:t>Natur</w:t>
            </w:r>
            <w:r>
              <w:rPr>
                <w:rFonts w:cs="Arial"/>
                <w:sz w:val="20"/>
                <w:szCs w:val="20"/>
              </w:rPr>
              <w:t>videnskabelige</w:t>
            </w:r>
            <w:r w:rsidRPr="00B173F7">
              <w:rPr>
                <w:rFonts w:cs="Arial"/>
                <w:sz w:val="20"/>
                <w:szCs w:val="20"/>
              </w:rPr>
              <w:t xml:space="preserve"> og Tekniske fagsale.</w:t>
            </w:r>
          </w:p>
          <w:p w14:paraId="64E388E8" w14:textId="05B104C0" w:rsidR="006E3FE7" w:rsidRDefault="006E3FE7" w:rsidP="00B173F7">
            <w:pPr>
              <w:pStyle w:val="Listeafsnit"/>
              <w:spacing w:line="276" w:lineRule="auto"/>
              <w:ind w:left="325"/>
              <w:rPr>
                <w:rFonts w:cs="Arial"/>
                <w:sz w:val="20"/>
                <w:szCs w:val="20"/>
              </w:rPr>
            </w:pPr>
            <w:proofErr w:type="spellStart"/>
            <w:r w:rsidRPr="00B173F7">
              <w:rPr>
                <w:rFonts w:cs="Arial"/>
                <w:sz w:val="20"/>
                <w:szCs w:val="20"/>
              </w:rPr>
              <w:t>FabLab</w:t>
            </w:r>
            <w:proofErr w:type="spellEnd"/>
            <w:r>
              <w:rPr>
                <w:rFonts w:cs="Arial"/>
                <w:sz w:val="20"/>
                <w:szCs w:val="20"/>
              </w:rPr>
              <w:t>-konceptet</w:t>
            </w:r>
            <w:r w:rsidRPr="00B173F7">
              <w:rPr>
                <w:rFonts w:cs="Arial"/>
                <w:sz w:val="20"/>
                <w:szCs w:val="20"/>
              </w:rPr>
              <w:t xml:space="preserve"> er </w:t>
            </w:r>
            <w:r>
              <w:rPr>
                <w:rFonts w:cs="Arial"/>
                <w:sz w:val="20"/>
                <w:szCs w:val="20"/>
              </w:rPr>
              <w:t>afløst</w:t>
            </w:r>
            <w:r w:rsidRPr="00B173F7">
              <w:rPr>
                <w:rFonts w:cs="Arial"/>
                <w:sz w:val="20"/>
                <w:szCs w:val="20"/>
              </w:rPr>
              <w:t xml:space="preserve"> og erstattet med The Lab i Odense. </w:t>
            </w:r>
          </w:p>
          <w:p w14:paraId="7C461809" w14:textId="77777777" w:rsidR="006E3FE7" w:rsidRDefault="006E3FE7" w:rsidP="00B173F7">
            <w:pPr>
              <w:pStyle w:val="Listeafsnit"/>
              <w:spacing w:line="276" w:lineRule="auto"/>
              <w:ind w:left="325"/>
              <w:rPr>
                <w:rFonts w:cs="Arial"/>
                <w:sz w:val="20"/>
                <w:szCs w:val="20"/>
              </w:rPr>
            </w:pPr>
            <w:r w:rsidRPr="00B173F7">
              <w:rPr>
                <w:rFonts w:cs="Arial"/>
                <w:sz w:val="20"/>
                <w:szCs w:val="20"/>
              </w:rPr>
              <w:t xml:space="preserve">Derudover er der en green screen rum, så man kan lave podcast m.m. </w:t>
            </w:r>
          </w:p>
          <w:p w14:paraId="4CBC1026" w14:textId="77777777" w:rsidR="006E3FE7" w:rsidRDefault="006E3FE7" w:rsidP="00B173F7">
            <w:pPr>
              <w:pStyle w:val="Listeafsnit"/>
              <w:spacing w:line="276" w:lineRule="auto"/>
              <w:ind w:left="325"/>
              <w:rPr>
                <w:rFonts w:cs="Arial"/>
                <w:sz w:val="20"/>
                <w:szCs w:val="20"/>
              </w:rPr>
            </w:pPr>
          </w:p>
          <w:p w14:paraId="57BE5A38" w14:textId="29472124" w:rsidR="006E3FE7" w:rsidRDefault="006E3FE7" w:rsidP="00B173F7">
            <w:pPr>
              <w:pStyle w:val="Listeafsnit"/>
              <w:spacing w:line="276" w:lineRule="auto"/>
              <w:ind w:left="325"/>
              <w:rPr>
                <w:rFonts w:cs="Arial"/>
                <w:sz w:val="20"/>
                <w:szCs w:val="20"/>
              </w:rPr>
            </w:pPr>
            <w:r w:rsidRPr="00B173F7">
              <w:rPr>
                <w:rFonts w:cs="Arial"/>
                <w:sz w:val="20"/>
                <w:szCs w:val="20"/>
              </w:rPr>
              <w:t>Vi ændrer opsætningssystem fra SA</w:t>
            </w:r>
            <w:r>
              <w:rPr>
                <w:rFonts w:cs="Arial"/>
                <w:sz w:val="20"/>
                <w:szCs w:val="20"/>
              </w:rPr>
              <w:t>B</w:t>
            </w:r>
            <w:r w:rsidRPr="00B173F7">
              <w:rPr>
                <w:rFonts w:cs="Arial"/>
                <w:sz w:val="20"/>
                <w:szCs w:val="20"/>
              </w:rPr>
              <w:t xml:space="preserve"> til Dewey.</w:t>
            </w:r>
          </w:p>
          <w:p w14:paraId="4163F02D" w14:textId="77777777" w:rsidR="006E3FE7" w:rsidRDefault="006E3FE7" w:rsidP="00B173F7">
            <w:pPr>
              <w:pStyle w:val="Listeafsnit"/>
              <w:spacing w:line="276" w:lineRule="auto"/>
              <w:ind w:left="325"/>
              <w:rPr>
                <w:rFonts w:cs="Arial"/>
                <w:sz w:val="20"/>
                <w:szCs w:val="20"/>
              </w:rPr>
            </w:pPr>
            <w:r w:rsidRPr="00B173F7">
              <w:rPr>
                <w:rFonts w:cs="Arial"/>
                <w:sz w:val="20"/>
                <w:szCs w:val="20"/>
              </w:rPr>
              <w:t xml:space="preserve">Orientering om at materiale der bliver lagt ud, bliver fjernet hver dag. </w:t>
            </w:r>
          </w:p>
          <w:p w14:paraId="079ADFEF" w14:textId="77777777" w:rsidR="006E3FE7" w:rsidRDefault="006E3FE7" w:rsidP="00B173F7">
            <w:pPr>
              <w:pStyle w:val="Listeafsnit"/>
              <w:spacing w:line="276" w:lineRule="auto"/>
              <w:ind w:left="325"/>
              <w:rPr>
                <w:rFonts w:cs="Arial"/>
                <w:sz w:val="20"/>
                <w:szCs w:val="20"/>
              </w:rPr>
            </w:pPr>
          </w:p>
          <w:p w14:paraId="64C5048E" w14:textId="77777777" w:rsidR="006E3FE7" w:rsidRDefault="006E3FE7" w:rsidP="00B173F7">
            <w:pPr>
              <w:pStyle w:val="Listeafsnit"/>
              <w:spacing w:line="276" w:lineRule="auto"/>
              <w:ind w:left="325"/>
              <w:rPr>
                <w:rFonts w:cs="Arial"/>
                <w:sz w:val="20"/>
                <w:szCs w:val="20"/>
              </w:rPr>
            </w:pPr>
            <w:r w:rsidRPr="00B173F7">
              <w:rPr>
                <w:rFonts w:cs="Arial"/>
                <w:sz w:val="20"/>
                <w:szCs w:val="20"/>
              </w:rPr>
              <w:lastRenderedPageBreak/>
              <w:t>Ord</w:t>
            </w:r>
            <w:r>
              <w:rPr>
                <w:rFonts w:cs="Arial"/>
                <w:sz w:val="20"/>
                <w:szCs w:val="20"/>
              </w:rPr>
              <w:t>ens</w:t>
            </w:r>
            <w:r w:rsidRPr="00B173F7">
              <w:rPr>
                <w:rFonts w:cs="Arial"/>
                <w:sz w:val="20"/>
                <w:szCs w:val="20"/>
              </w:rPr>
              <w:t xml:space="preserve"> og lånereglerne er blevet opdateret, da der mange der kopier materiale</w:t>
            </w:r>
            <w:r>
              <w:rPr>
                <w:rFonts w:cs="Arial"/>
                <w:sz w:val="20"/>
                <w:szCs w:val="20"/>
              </w:rPr>
              <w:t>,</w:t>
            </w:r>
            <w:r w:rsidRPr="00B173F7">
              <w:rPr>
                <w:rFonts w:cs="Arial"/>
                <w:sz w:val="20"/>
                <w:szCs w:val="20"/>
              </w:rPr>
              <w:t xml:space="preserve"> der ikke må kopieres. </w:t>
            </w:r>
          </w:p>
          <w:p w14:paraId="186BCCFC" w14:textId="77777777" w:rsidR="006E3FE7" w:rsidRDefault="006E3FE7" w:rsidP="00B173F7">
            <w:pPr>
              <w:pStyle w:val="Listeafsnit"/>
              <w:spacing w:line="276" w:lineRule="auto"/>
              <w:ind w:left="325"/>
              <w:rPr>
                <w:rFonts w:cs="Arial"/>
                <w:sz w:val="20"/>
                <w:szCs w:val="20"/>
              </w:rPr>
            </w:pPr>
          </w:p>
          <w:p w14:paraId="5B087CB2" w14:textId="2EA2366E" w:rsidR="006E3FE7" w:rsidRPr="00B173F7" w:rsidRDefault="006E3FE7" w:rsidP="00B173F7">
            <w:pPr>
              <w:pStyle w:val="Listeafsnit"/>
              <w:spacing w:line="276" w:lineRule="auto"/>
              <w:ind w:left="325"/>
              <w:rPr>
                <w:rFonts w:cs="Arial"/>
                <w:sz w:val="20"/>
                <w:szCs w:val="20"/>
              </w:rPr>
            </w:pPr>
            <w:r w:rsidRPr="00B173F7">
              <w:rPr>
                <w:rFonts w:cs="Arial"/>
                <w:sz w:val="20"/>
                <w:szCs w:val="20"/>
              </w:rPr>
              <w:t xml:space="preserve">Bertil er blevet tovholder på </w:t>
            </w:r>
            <w:proofErr w:type="spellStart"/>
            <w:r w:rsidRPr="00B173F7">
              <w:rPr>
                <w:rFonts w:cs="Arial"/>
                <w:sz w:val="20"/>
                <w:szCs w:val="20"/>
              </w:rPr>
              <w:t>CoARA</w:t>
            </w:r>
            <w:proofErr w:type="spellEnd"/>
            <w:r w:rsidRPr="00B173F7">
              <w:rPr>
                <w:rFonts w:cs="Arial"/>
                <w:sz w:val="20"/>
                <w:szCs w:val="20"/>
              </w:rPr>
              <w:t>, som går ud på at undersøge hvordan man kan evaluere forskning på flere måder en</w:t>
            </w:r>
            <w:r>
              <w:rPr>
                <w:rFonts w:cs="Arial"/>
                <w:sz w:val="20"/>
                <w:szCs w:val="20"/>
              </w:rPr>
              <w:t>d blot vha.</w:t>
            </w:r>
            <w:r w:rsidRPr="00B173F7">
              <w:rPr>
                <w:rFonts w:cs="Arial"/>
                <w:sz w:val="20"/>
                <w:szCs w:val="20"/>
              </w:rPr>
              <w:t xml:space="preserve"> citationer og publikationer.</w:t>
            </w:r>
          </w:p>
          <w:p w14:paraId="6B4AAF8D" w14:textId="77777777" w:rsidR="006E3FE7" w:rsidRPr="00DD7F18" w:rsidRDefault="006E3FE7" w:rsidP="00DD7F18">
            <w:pPr>
              <w:pStyle w:val="Listeafsnit"/>
              <w:spacing w:line="276" w:lineRule="auto"/>
              <w:rPr>
                <w:rFonts w:cs="Arial"/>
                <w:sz w:val="20"/>
                <w:szCs w:val="20"/>
              </w:rPr>
            </w:pPr>
          </w:p>
          <w:p w14:paraId="6E8CF531" w14:textId="35EDAF06" w:rsidR="006E3FE7" w:rsidRPr="0026646D" w:rsidRDefault="006E3FE7" w:rsidP="0026646D">
            <w:pPr>
              <w:spacing w:line="276" w:lineRule="auto"/>
              <w:rPr>
                <w:rFonts w:cs="Arial"/>
                <w:b/>
                <w:bCs/>
                <w:sz w:val="20"/>
                <w:szCs w:val="20"/>
              </w:rPr>
            </w:pPr>
          </w:p>
        </w:tc>
      </w:tr>
      <w:tr w:rsidR="006E3FE7" w14:paraId="1F35A73B" w14:textId="77777777" w:rsidTr="006E3FE7">
        <w:tc>
          <w:tcPr>
            <w:tcW w:w="8784" w:type="dxa"/>
          </w:tcPr>
          <w:p w14:paraId="786232C7" w14:textId="77777777" w:rsidR="006E3FE7" w:rsidRDefault="006E3FE7" w:rsidP="00B173F7">
            <w:pPr>
              <w:pStyle w:val="Listeafsnit"/>
              <w:numPr>
                <w:ilvl w:val="0"/>
                <w:numId w:val="29"/>
              </w:numPr>
              <w:spacing w:line="276" w:lineRule="auto"/>
              <w:ind w:left="325" w:hanging="325"/>
              <w:rPr>
                <w:rFonts w:cs="Arial"/>
                <w:sz w:val="20"/>
                <w:szCs w:val="20"/>
              </w:rPr>
            </w:pPr>
            <w:r w:rsidRPr="00B173F7">
              <w:rPr>
                <w:rFonts w:cs="Arial"/>
                <w:b/>
                <w:bCs/>
                <w:sz w:val="20"/>
                <w:szCs w:val="20"/>
              </w:rPr>
              <w:lastRenderedPageBreak/>
              <w:t xml:space="preserve">Præsentation af Alma </w:t>
            </w:r>
            <w:r w:rsidRPr="00B173F7">
              <w:rPr>
                <w:rFonts w:cs="Arial"/>
                <w:sz w:val="20"/>
                <w:szCs w:val="20"/>
              </w:rPr>
              <w:t>v/Pernille Hahn</w:t>
            </w:r>
          </w:p>
          <w:p w14:paraId="6148A990" w14:textId="126130C3" w:rsidR="006E3FE7" w:rsidRDefault="006E3FE7" w:rsidP="00B173F7">
            <w:pPr>
              <w:pStyle w:val="Listeafsnit"/>
              <w:spacing w:line="276" w:lineRule="auto"/>
              <w:ind w:left="41" w:firstLine="284"/>
              <w:rPr>
                <w:rFonts w:cs="Arial"/>
                <w:sz w:val="20"/>
                <w:szCs w:val="20"/>
              </w:rPr>
            </w:pPr>
            <w:r w:rsidRPr="00B173F7">
              <w:rPr>
                <w:rFonts w:cs="Arial"/>
                <w:sz w:val="20"/>
                <w:szCs w:val="20"/>
              </w:rPr>
              <w:t>Pernille, som er tovholder for projektet, præsentere</w:t>
            </w:r>
            <w:r>
              <w:rPr>
                <w:rFonts w:cs="Arial"/>
                <w:sz w:val="20"/>
                <w:szCs w:val="20"/>
              </w:rPr>
              <w:t>de</w:t>
            </w:r>
            <w:r w:rsidRPr="00B173F7">
              <w:rPr>
                <w:rFonts w:cs="Arial"/>
                <w:sz w:val="20"/>
                <w:szCs w:val="20"/>
              </w:rPr>
              <w:t xml:space="preserve"> bibliotekets</w:t>
            </w:r>
          </w:p>
          <w:p w14:paraId="7B9185AF" w14:textId="77777777" w:rsidR="006E3FE7" w:rsidRDefault="006E3FE7" w:rsidP="00B173F7">
            <w:pPr>
              <w:pStyle w:val="Listeafsnit"/>
              <w:spacing w:line="276" w:lineRule="auto"/>
              <w:ind w:left="325"/>
              <w:rPr>
                <w:rFonts w:cs="Arial"/>
                <w:sz w:val="20"/>
                <w:szCs w:val="20"/>
              </w:rPr>
            </w:pPr>
            <w:r w:rsidRPr="00B173F7">
              <w:rPr>
                <w:rFonts w:cs="Arial"/>
                <w:sz w:val="20"/>
                <w:szCs w:val="20"/>
              </w:rPr>
              <w:t xml:space="preserve">nye bibliotekssystem (Alma). Det er et samarbejde med Det Kongelige Bibliotek. De fleste universitetsbiblioteker benytter dette system. Det koster 1,2 millioner op imod 800.000 for det nuværende system. Deri kommer også systemet </w:t>
            </w:r>
            <w:proofErr w:type="spellStart"/>
            <w:r w:rsidRPr="00B173F7">
              <w:rPr>
                <w:rFonts w:cs="Arial"/>
                <w:sz w:val="20"/>
                <w:szCs w:val="20"/>
              </w:rPr>
              <w:t>Leganto</w:t>
            </w:r>
            <w:proofErr w:type="spellEnd"/>
            <w:r w:rsidRPr="00B173F7">
              <w:rPr>
                <w:rFonts w:cs="Arial"/>
                <w:sz w:val="20"/>
                <w:szCs w:val="20"/>
              </w:rPr>
              <w:t xml:space="preserve"> – et system der kan lave </w:t>
            </w:r>
            <w:proofErr w:type="spellStart"/>
            <w:r w:rsidRPr="00B173F7">
              <w:rPr>
                <w:rFonts w:cs="Arial"/>
                <w:sz w:val="20"/>
                <w:szCs w:val="20"/>
              </w:rPr>
              <w:t>pensumslister</w:t>
            </w:r>
            <w:proofErr w:type="spellEnd"/>
            <w:r w:rsidRPr="00B173F7">
              <w:rPr>
                <w:rFonts w:cs="Arial"/>
                <w:sz w:val="20"/>
                <w:szCs w:val="20"/>
              </w:rPr>
              <w:t xml:space="preserve">. </w:t>
            </w:r>
          </w:p>
          <w:p w14:paraId="77282A82" w14:textId="77777777" w:rsidR="006E3FE7" w:rsidRDefault="006E3FE7" w:rsidP="00B173F7">
            <w:pPr>
              <w:pStyle w:val="Listeafsnit"/>
              <w:spacing w:line="276" w:lineRule="auto"/>
              <w:ind w:left="325"/>
              <w:rPr>
                <w:rFonts w:cs="Arial"/>
                <w:sz w:val="20"/>
                <w:szCs w:val="20"/>
              </w:rPr>
            </w:pPr>
          </w:p>
          <w:p w14:paraId="72657D82" w14:textId="77777777" w:rsidR="006E3FE7" w:rsidRDefault="006E3FE7" w:rsidP="00B173F7">
            <w:pPr>
              <w:pStyle w:val="Listeafsnit"/>
              <w:spacing w:line="276" w:lineRule="auto"/>
              <w:ind w:left="325"/>
              <w:rPr>
                <w:rFonts w:cs="Arial"/>
                <w:sz w:val="20"/>
                <w:szCs w:val="20"/>
              </w:rPr>
            </w:pPr>
            <w:r>
              <w:rPr>
                <w:rFonts w:cs="Arial"/>
                <w:sz w:val="20"/>
                <w:szCs w:val="20"/>
              </w:rPr>
              <w:t xml:space="preserve">Pernille præsenterer hvordan det vil se ud. Der forventes </w:t>
            </w:r>
            <w:proofErr w:type="spellStart"/>
            <w:r>
              <w:rPr>
                <w:rFonts w:cs="Arial"/>
                <w:sz w:val="20"/>
                <w:szCs w:val="20"/>
              </w:rPr>
              <w:t>launch</w:t>
            </w:r>
            <w:proofErr w:type="spellEnd"/>
            <w:r>
              <w:rPr>
                <w:rFonts w:cs="Arial"/>
                <w:sz w:val="20"/>
                <w:szCs w:val="20"/>
              </w:rPr>
              <w:t xml:space="preserve"> 17. december 2024. </w:t>
            </w:r>
            <w:bookmarkStart w:id="18" w:name="_Hlk168917579"/>
            <w:r>
              <w:rPr>
                <w:rFonts w:cs="Arial"/>
                <w:sz w:val="20"/>
                <w:szCs w:val="20"/>
              </w:rPr>
              <w:t xml:space="preserve">Der er brug for en referencegruppe, indeholdende både VIP’er og studenterrepræsentanter. Der er brug for 4-5 personer. </w:t>
            </w:r>
            <w:bookmarkEnd w:id="18"/>
            <w:r>
              <w:rPr>
                <w:rFonts w:cs="Arial"/>
                <w:sz w:val="20"/>
                <w:szCs w:val="20"/>
              </w:rPr>
              <w:t>Alternativ kunne være bibliotekskundskab studerende. Der afsendes en mail med mere information efter mødet.</w:t>
            </w:r>
          </w:p>
          <w:p w14:paraId="4AA29C04" w14:textId="77777777" w:rsidR="006E3FE7" w:rsidRDefault="006E3FE7" w:rsidP="00B173F7">
            <w:pPr>
              <w:pStyle w:val="Listeafsnit"/>
              <w:spacing w:line="276" w:lineRule="auto"/>
              <w:ind w:left="325"/>
              <w:rPr>
                <w:rFonts w:cs="Arial"/>
                <w:sz w:val="20"/>
                <w:szCs w:val="20"/>
              </w:rPr>
            </w:pPr>
          </w:p>
          <w:p w14:paraId="2F639130" w14:textId="2CE21759" w:rsidR="006E3FE7" w:rsidRDefault="006E3FE7" w:rsidP="00B173F7">
            <w:pPr>
              <w:pStyle w:val="Listeafsnit"/>
              <w:spacing w:line="276" w:lineRule="auto"/>
              <w:ind w:left="325"/>
              <w:rPr>
                <w:rFonts w:cs="Arial"/>
                <w:sz w:val="20"/>
                <w:szCs w:val="20"/>
              </w:rPr>
            </w:pPr>
            <w:r>
              <w:rPr>
                <w:rFonts w:cs="Arial"/>
                <w:sz w:val="20"/>
                <w:szCs w:val="20"/>
              </w:rPr>
              <w:t>Opdatering på Alma på næste møde, Pernille inviteres.</w:t>
            </w:r>
          </w:p>
          <w:p w14:paraId="283028EB" w14:textId="77777777" w:rsidR="006E3FE7" w:rsidRPr="00782C2F" w:rsidRDefault="006E3FE7" w:rsidP="00B173F7">
            <w:pPr>
              <w:pStyle w:val="Listeafsnit"/>
              <w:spacing w:line="276" w:lineRule="auto"/>
              <w:ind w:left="325"/>
              <w:rPr>
                <w:rFonts w:cs="Arial"/>
                <w:sz w:val="20"/>
                <w:szCs w:val="20"/>
              </w:rPr>
            </w:pPr>
          </w:p>
          <w:p w14:paraId="0ED5128F" w14:textId="6950BD79" w:rsidR="006E3FE7" w:rsidRPr="0026646D" w:rsidRDefault="006E3FE7" w:rsidP="0026646D">
            <w:pPr>
              <w:spacing w:line="276" w:lineRule="auto"/>
              <w:rPr>
                <w:rFonts w:cs="Arial"/>
                <w:b/>
                <w:bCs/>
                <w:sz w:val="20"/>
                <w:szCs w:val="20"/>
              </w:rPr>
            </w:pPr>
          </w:p>
        </w:tc>
      </w:tr>
      <w:tr w:rsidR="006E3FE7" w14:paraId="0E4C3161" w14:textId="77777777" w:rsidTr="006E3FE7">
        <w:tc>
          <w:tcPr>
            <w:tcW w:w="8784" w:type="dxa"/>
          </w:tcPr>
          <w:p w14:paraId="3A8E05C7" w14:textId="77777777" w:rsidR="006E3FE7" w:rsidRDefault="006E3FE7" w:rsidP="008608EE">
            <w:pPr>
              <w:pStyle w:val="Listeafsnit"/>
              <w:numPr>
                <w:ilvl w:val="0"/>
                <w:numId w:val="29"/>
              </w:numPr>
              <w:spacing w:line="276" w:lineRule="auto"/>
              <w:ind w:left="325" w:hanging="284"/>
              <w:rPr>
                <w:rFonts w:cs="Arial"/>
                <w:sz w:val="20"/>
                <w:szCs w:val="20"/>
              </w:rPr>
            </w:pPr>
            <w:r w:rsidRPr="008608EE">
              <w:rPr>
                <w:b/>
                <w:bCs/>
                <w:sz w:val="20"/>
                <w:szCs w:val="20"/>
              </w:rPr>
              <w:t>Nye studieceller og Philoteket</w:t>
            </w:r>
            <w:r w:rsidRPr="008608EE">
              <w:rPr>
                <w:sz w:val="20"/>
                <w:szCs w:val="20"/>
              </w:rPr>
              <w:t xml:space="preserve"> </w:t>
            </w:r>
            <w:r w:rsidRPr="008608EE">
              <w:rPr>
                <w:rFonts w:cs="Arial"/>
                <w:sz w:val="20"/>
                <w:szCs w:val="20"/>
              </w:rPr>
              <w:t>v/Jens Dam</w:t>
            </w:r>
          </w:p>
          <w:p w14:paraId="5ACF2FBC" w14:textId="77777777" w:rsidR="006E3FE7" w:rsidRDefault="006E3FE7" w:rsidP="008608EE">
            <w:pPr>
              <w:pStyle w:val="Listeafsnit"/>
              <w:spacing w:line="276" w:lineRule="auto"/>
              <w:ind w:left="325"/>
              <w:rPr>
                <w:b/>
                <w:bCs/>
                <w:sz w:val="20"/>
                <w:szCs w:val="20"/>
              </w:rPr>
            </w:pPr>
          </w:p>
          <w:p w14:paraId="69B63E46" w14:textId="77777777" w:rsidR="006E3FE7" w:rsidRDefault="006E3FE7" w:rsidP="008608EE">
            <w:pPr>
              <w:pStyle w:val="Listeafsnit"/>
              <w:spacing w:line="276" w:lineRule="auto"/>
              <w:ind w:left="325"/>
              <w:rPr>
                <w:rFonts w:cs="Arial"/>
                <w:sz w:val="20"/>
                <w:szCs w:val="20"/>
              </w:rPr>
            </w:pPr>
            <w:r w:rsidRPr="008608EE">
              <w:rPr>
                <w:rFonts w:cs="Arial"/>
                <w:sz w:val="20"/>
                <w:szCs w:val="20"/>
              </w:rPr>
              <w:t xml:space="preserve">Jens Dam er Uddannelseschef på Biblioteket.  </w:t>
            </w:r>
          </w:p>
          <w:p w14:paraId="144F2FC4" w14:textId="77777777" w:rsidR="006E3FE7" w:rsidRDefault="006E3FE7" w:rsidP="008608EE">
            <w:pPr>
              <w:pStyle w:val="Listeafsnit"/>
              <w:spacing w:line="276" w:lineRule="auto"/>
              <w:ind w:left="325"/>
              <w:rPr>
                <w:rFonts w:cs="Arial"/>
                <w:sz w:val="20"/>
                <w:szCs w:val="20"/>
              </w:rPr>
            </w:pPr>
            <w:r w:rsidRPr="00FD6C00">
              <w:rPr>
                <w:rFonts w:cs="Arial"/>
                <w:sz w:val="20"/>
                <w:szCs w:val="20"/>
              </w:rPr>
              <w:t xml:space="preserve">Der har været omrokering internt på biblioteket. Det betød at det tidligere Philoteket blev inddraget. </w:t>
            </w:r>
            <w:r>
              <w:rPr>
                <w:rFonts w:cs="Arial"/>
                <w:sz w:val="20"/>
                <w:szCs w:val="20"/>
              </w:rPr>
              <w:t xml:space="preserve">Philoteket rykkes til et område i sprog og litteratur. Der vil komme en glasvæg op samt et lille tekøkken. Der bliver tilknyttet ADK kort. Det er i samarbejde med PAUSD. </w:t>
            </w:r>
          </w:p>
          <w:p w14:paraId="3008E0BF" w14:textId="77777777" w:rsidR="006E3FE7" w:rsidRDefault="006E3FE7" w:rsidP="008608EE">
            <w:pPr>
              <w:pStyle w:val="Listeafsnit"/>
              <w:spacing w:line="276" w:lineRule="auto"/>
              <w:ind w:left="325"/>
              <w:rPr>
                <w:rFonts w:cs="Arial"/>
                <w:sz w:val="20"/>
                <w:szCs w:val="20"/>
              </w:rPr>
            </w:pPr>
          </w:p>
          <w:p w14:paraId="2564B39F" w14:textId="77777777" w:rsidR="006E3FE7" w:rsidRDefault="006E3FE7" w:rsidP="008608EE">
            <w:pPr>
              <w:pStyle w:val="Listeafsnit"/>
              <w:spacing w:line="276" w:lineRule="auto"/>
              <w:ind w:left="325"/>
              <w:rPr>
                <w:rFonts w:cs="Arial"/>
                <w:sz w:val="20"/>
                <w:szCs w:val="20"/>
              </w:rPr>
            </w:pPr>
            <w:r>
              <w:rPr>
                <w:rFonts w:cs="Arial"/>
                <w:sz w:val="20"/>
                <w:szCs w:val="20"/>
              </w:rPr>
              <w:t xml:space="preserve">De 3 studiecellerne i syd bliver til kontorer, der er derfor flyttet til Nord, hvor der er 4 studieceller med døre, da der har været efterspørgsel efter studieceller med døre.  </w:t>
            </w:r>
          </w:p>
          <w:p w14:paraId="2557636E" w14:textId="77777777" w:rsidR="006E3FE7" w:rsidRDefault="006E3FE7" w:rsidP="008608EE">
            <w:pPr>
              <w:pStyle w:val="Listeafsnit"/>
              <w:spacing w:line="276" w:lineRule="auto"/>
              <w:ind w:left="325"/>
              <w:rPr>
                <w:rFonts w:cs="Arial"/>
                <w:sz w:val="20"/>
                <w:szCs w:val="20"/>
              </w:rPr>
            </w:pPr>
          </w:p>
          <w:p w14:paraId="0A8A8C06" w14:textId="234B931C" w:rsidR="006E3FE7" w:rsidRDefault="006E3FE7" w:rsidP="008608EE">
            <w:pPr>
              <w:pStyle w:val="Listeafsnit"/>
              <w:spacing w:line="276" w:lineRule="auto"/>
              <w:ind w:left="325"/>
              <w:rPr>
                <w:rFonts w:cs="Arial"/>
                <w:sz w:val="20"/>
                <w:szCs w:val="20"/>
              </w:rPr>
            </w:pPr>
            <w:r>
              <w:rPr>
                <w:rFonts w:cs="Arial"/>
                <w:sz w:val="20"/>
                <w:szCs w:val="20"/>
              </w:rPr>
              <w:t xml:space="preserve">Næste møde kan evt. foregå i Philoteket. </w:t>
            </w:r>
          </w:p>
          <w:p w14:paraId="15876A78" w14:textId="77777777" w:rsidR="006E3FE7" w:rsidRPr="00FD6C00" w:rsidRDefault="006E3FE7" w:rsidP="00FD6C00">
            <w:pPr>
              <w:rPr>
                <w:rFonts w:cs="Arial"/>
                <w:sz w:val="20"/>
                <w:szCs w:val="20"/>
              </w:rPr>
            </w:pPr>
          </w:p>
          <w:p w14:paraId="5E737494" w14:textId="73FB16D8" w:rsidR="006E3FE7" w:rsidRPr="0026646D" w:rsidRDefault="006E3FE7" w:rsidP="0026646D">
            <w:pPr>
              <w:spacing w:line="276" w:lineRule="auto"/>
              <w:rPr>
                <w:rFonts w:cs="Arial"/>
                <w:sz w:val="20"/>
                <w:szCs w:val="20"/>
              </w:rPr>
            </w:pPr>
          </w:p>
        </w:tc>
      </w:tr>
      <w:tr w:rsidR="006E3FE7" w14:paraId="52704D3D" w14:textId="77777777" w:rsidTr="006E3FE7">
        <w:tc>
          <w:tcPr>
            <w:tcW w:w="8784" w:type="dxa"/>
          </w:tcPr>
          <w:p w14:paraId="76425E70" w14:textId="77777777" w:rsidR="006E3FE7" w:rsidRDefault="006E3FE7" w:rsidP="008608EE">
            <w:pPr>
              <w:pStyle w:val="Listeafsnit"/>
              <w:numPr>
                <w:ilvl w:val="0"/>
                <w:numId w:val="29"/>
              </w:numPr>
              <w:spacing w:line="276" w:lineRule="auto"/>
              <w:ind w:left="325" w:hanging="325"/>
              <w:rPr>
                <w:rFonts w:cs="Arial"/>
                <w:sz w:val="20"/>
                <w:szCs w:val="20"/>
              </w:rPr>
            </w:pPr>
            <w:bookmarkStart w:id="19" w:name="_Hlk168917938"/>
            <w:r w:rsidRPr="0026646D">
              <w:rPr>
                <w:b/>
                <w:bCs/>
                <w:sz w:val="20"/>
                <w:szCs w:val="20"/>
              </w:rPr>
              <w:t>Servicekatalog</w:t>
            </w:r>
            <w:r w:rsidRPr="0026646D">
              <w:rPr>
                <w:rFonts w:cs="Arial"/>
                <w:b/>
                <w:bCs/>
                <w:sz w:val="20"/>
                <w:szCs w:val="20"/>
              </w:rPr>
              <w:t xml:space="preserve"> </w:t>
            </w:r>
            <w:r w:rsidRPr="0026646D">
              <w:rPr>
                <w:rFonts w:cs="Arial"/>
                <w:sz w:val="20"/>
                <w:szCs w:val="20"/>
              </w:rPr>
              <w:t>v/</w:t>
            </w:r>
            <w:r>
              <w:rPr>
                <w:rFonts w:cs="Arial"/>
                <w:sz w:val="20"/>
                <w:szCs w:val="20"/>
              </w:rPr>
              <w:t>Thomas Kaarsted</w:t>
            </w:r>
          </w:p>
          <w:p w14:paraId="67084A52" w14:textId="77777777" w:rsidR="006E3FE7" w:rsidRDefault="006E3FE7" w:rsidP="008608EE">
            <w:pPr>
              <w:pStyle w:val="Listeafsnit"/>
              <w:spacing w:line="276" w:lineRule="auto"/>
              <w:ind w:left="325"/>
              <w:rPr>
                <w:rFonts w:cs="Arial"/>
                <w:sz w:val="20"/>
                <w:szCs w:val="20"/>
              </w:rPr>
            </w:pPr>
            <w:r w:rsidRPr="008608EE">
              <w:rPr>
                <w:rFonts w:cs="Arial"/>
                <w:sz w:val="20"/>
                <w:szCs w:val="20"/>
              </w:rPr>
              <w:t>Thomas præsenterer bibliotekets servicekatalog.</w:t>
            </w:r>
          </w:p>
          <w:p w14:paraId="769ACD9F" w14:textId="77777777" w:rsidR="006E3FE7" w:rsidRDefault="006E3FE7" w:rsidP="008608EE">
            <w:pPr>
              <w:pStyle w:val="Listeafsnit"/>
              <w:spacing w:line="276" w:lineRule="auto"/>
              <w:ind w:left="325"/>
              <w:rPr>
                <w:rFonts w:cs="Arial"/>
                <w:sz w:val="20"/>
                <w:szCs w:val="20"/>
              </w:rPr>
            </w:pPr>
            <w:r>
              <w:rPr>
                <w:rFonts w:cs="Arial"/>
                <w:sz w:val="20"/>
                <w:szCs w:val="20"/>
              </w:rPr>
              <w:t xml:space="preserve">Det foreslås at udsende et til hvert institut i papir. </w:t>
            </w:r>
          </w:p>
          <w:p w14:paraId="4A0AC58D" w14:textId="77777777" w:rsidR="006E3FE7" w:rsidRDefault="006E3FE7" w:rsidP="008608EE">
            <w:pPr>
              <w:pStyle w:val="Listeafsnit"/>
              <w:spacing w:line="276" w:lineRule="auto"/>
              <w:ind w:left="325"/>
              <w:rPr>
                <w:rFonts w:cs="Arial"/>
                <w:sz w:val="20"/>
                <w:szCs w:val="20"/>
              </w:rPr>
            </w:pPr>
          </w:p>
          <w:p w14:paraId="39C40830" w14:textId="77777777" w:rsidR="006E3FE7" w:rsidRDefault="006E3FE7" w:rsidP="008608EE">
            <w:pPr>
              <w:pStyle w:val="Listeafsnit"/>
              <w:spacing w:line="276" w:lineRule="auto"/>
              <w:ind w:left="325"/>
              <w:rPr>
                <w:rFonts w:cs="Arial"/>
                <w:sz w:val="20"/>
                <w:szCs w:val="20"/>
              </w:rPr>
            </w:pPr>
            <w:r>
              <w:rPr>
                <w:rFonts w:cs="Arial"/>
                <w:sz w:val="20"/>
                <w:szCs w:val="20"/>
              </w:rPr>
              <w:t>Servicekataloget udsendes til medlemmer af udvalget, der ikke var til stede på mødet.</w:t>
            </w:r>
          </w:p>
          <w:p w14:paraId="79382C6D" w14:textId="77777777" w:rsidR="006E3FE7" w:rsidRDefault="006E3FE7" w:rsidP="008608EE">
            <w:pPr>
              <w:pStyle w:val="Listeafsnit"/>
              <w:spacing w:line="276" w:lineRule="auto"/>
              <w:ind w:left="325"/>
              <w:rPr>
                <w:rFonts w:cs="Arial"/>
                <w:sz w:val="20"/>
                <w:szCs w:val="20"/>
              </w:rPr>
            </w:pPr>
          </w:p>
          <w:p w14:paraId="7159F527" w14:textId="77777777" w:rsidR="006E3FE7" w:rsidRDefault="006E3FE7" w:rsidP="008608EE">
            <w:pPr>
              <w:pStyle w:val="Listeafsnit"/>
              <w:spacing w:line="276" w:lineRule="auto"/>
              <w:ind w:left="325"/>
              <w:rPr>
                <w:rFonts w:cs="Arial"/>
                <w:sz w:val="20"/>
                <w:szCs w:val="20"/>
              </w:rPr>
            </w:pPr>
            <w:r>
              <w:rPr>
                <w:rFonts w:cs="Arial"/>
                <w:sz w:val="20"/>
                <w:szCs w:val="20"/>
              </w:rPr>
              <w:t>Kommunikation til studerende, det foregår på mange andre parametre.</w:t>
            </w:r>
          </w:p>
          <w:p w14:paraId="6D755212" w14:textId="77777777" w:rsidR="006E3FE7" w:rsidRDefault="006E3FE7" w:rsidP="008608EE">
            <w:pPr>
              <w:pStyle w:val="Listeafsnit"/>
              <w:spacing w:line="276" w:lineRule="auto"/>
              <w:ind w:left="325"/>
              <w:rPr>
                <w:rFonts w:cs="Arial"/>
                <w:sz w:val="20"/>
                <w:szCs w:val="20"/>
              </w:rPr>
            </w:pPr>
          </w:p>
          <w:p w14:paraId="6502CD99" w14:textId="231EBE40" w:rsidR="006E3FE7" w:rsidRDefault="006E3FE7" w:rsidP="008608EE">
            <w:pPr>
              <w:pStyle w:val="Listeafsnit"/>
              <w:spacing w:line="276" w:lineRule="auto"/>
              <w:ind w:left="325"/>
              <w:rPr>
                <w:rFonts w:cs="Arial"/>
                <w:sz w:val="20"/>
                <w:szCs w:val="20"/>
              </w:rPr>
            </w:pPr>
            <w:r>
              <w:rPr>
                <w:rFonts w:cs="Arial"/>
                <w:sz w:val="20"/>
                <w:szCs w:val="20"/>
              </w:rPr>
              <w:t xml:space="preserve">Ønske fra Bertil er at ”Servicekataloget” er noget Biblioteksudvalget skal godkende fremadrettet når det nye kommissorium er godkendt i Universitetsrådet. </w:t>
            </w:r>
          </w:p>
          <w:bookmarkEnd w:id="19"/>
          <w:p w14:paraId="1C3BAB30" w14:textId="77777777" w:rsidR="006E3FE7" w:rsidRPr="0026646D" w:rsidRDefault="006E3FE7" w:rsidP="0026646D">
            <w:pPr>
              <w:pStyle w:val="Listeafsnit"/>
              <w:spacing w:line="276" w:lineRule="auto"/>
              <w:ind w:left="0"/>
              <w:rPr>
                <w:rFonts w:cs="Arial"/>
                <w:sz w:val="20"/>
                <w:szCs w:val="20"/>
              </w:rPr>
            </w:pPr>
          </w:p>
          <w:p w14:paraId="06A71228" w14:textId="7C96782C" w:rsidR="006E3FE7" w:rsidRPr="0026646D" w:rsidRDefault="006E3FE7" w:rsidP="0026646D">
            <w:pPr>
              <w:pStyle w:val="Listeafsnit"/>
              <w:spacing w:line="276" w:lineRule="auto"/>
              <w:ind w:left="0"/>
              <w:rPr>
                <w:rFonts w:cs="Arial"/>
                <w:sz w:val="20"/>
                <w:szCs w:val="20"/>
              </w:rPr>
            </w:pPr>
          </w:p>
        </w:tc>
      </w:tr>
      <w:tr w:rsidR="006E3FE7" w14:paraId="25760647" w14:textId="77777777" w:rsidTr="006E3FE7">
        <w:tc>
          <w:tcPr>
            <w:tcW w:w="8784" w:type="dxa"/>
          </w:tcPr>
          <w:p w14:paraId="52FE1ED6" w14:textId="16C07C21" w:rsidR="006E3FE7" w:rsidRPr="008608EE" w:rsidRDefault="006E3FE7" w:rsidP="008608EE">
            <w:pPr>
              <w:pStyle w:val="Listeafsnit"/>
              <w:numPr>
                <w:ilvl w:val="0"/>
                <w:numId w:val="28"/>
              </w:numPr>
              <w:tabs>
                <w:tab w:val="left" w:pos="325"/>
              </w:tabs>
              <w:spacing w:line="276" w:lineRule="auto"/>
              <w:ind w:left="325" w:right="-113" w:hanging="325"/>
              <w:rPr>
                <w:rFonts w:cs="Arial"/>
                <w:b/>
                <w:bCs/>
                <w:sz w:val="20"/>
                <w:szCs w:val="20"/>
              </w:rPr>
            </w:pPr>
            <w:r w:rsidRPr="0026646D">
              <w:rPr>
                <w:rFonts w:cs="Arial"/>
                <w:b/>
                <w:bCs/>
                <w:sz w:val="20"/>
                <w:szCs w:val="20"/>
              </w:rPr>
              <w:t xml:space="preserve">Budget </w:t>
            </w:r>
            <w:r w:rsidRPr="0026646D">
              <w:rPr>
                <w:rFonts w:cs="Arial"/>
                <w:sz w:val="20"/>
                <w:szCs w:val="20"/>
              </w:rPr>
              <w:t>v/Simone Schipp von Branitz Nielsen</w:t>
            </w:r>
          </w:p>
          <w:p w14:paraId="34DAC6FE" w14:textId="77777777" w:rsidR="006E3FE7" w:rsidRDefault="006E3FE7" w:rsidP="008608EE">
            <w:pPr>
              <w:pStyle w:val="Listeafsnit"/>
              <w:tabs>
                <w:tab w:val="left" w:pos="183"/>
              </w:tabs>
              <w:spacing w:line="276" w:lineRule="auto"/>
              <w:ind w:left="325" w:right="-113"/>
              <w:rPr>
                <w:rFonts w:cs="Arial"/>
                <w:sz w:val="20"/>
                <w:szCs w:val="20"/>
              </w:rPr>
            </w:pPr>
            <w:r w:rsidRPr="008608EE">
              <w:rPr>
                <w:rFonts w:cs="Arial"/>
                <w:sz w:val="20"/>
                <w:szCs w:val="20"/>
              </w:rPr>
              <w:t>Simone er Stabschef hun præsenterer regnskab for 2023 og budget for 2024. Biblioteket har et budget for ca. 100 millioner. Halvdelen går til løn og den anden halvdel til øvrig drift.</w:t>
            </w:r>
          </w:p>
          <w:p w14:paraId="46CCFE66" w14:textId="77777777" w:rsidR="006E3FE7" w:rsidRDefault="006E3FE7" w:rsidP="008608EE">
            <w:pPr>
              <w:pStyle w:val="Listeafsnit"/>
              <w:tabs>
                <w:tab w:val="left" w:pos="183"/>
              </w:tabs>
              <w:spacing w:line="276" w:lineRule="auto"/>
              <w:ind w:left="325" w:right="-113"/>
              <w:rPr>
                <w:rFonts w:cs="Arial"/>
                <w:sz w:val="20"/>
                <w:szCs w:val="20"/>
              </w:rPr>
            </w:pPr>
          </w:p>
          <w:p w14:paraId="09CDC913" w14:textId="4810C7C7" w:rsidR="006E3FE7" w:rsidRPr="008608EE" w:rsidRDefault="006E3FE7" w:rsidP="008608EE">
            <w:pPr>
              <w:pStyle w:val="Listeafsnit"/>
              <w:tabs>
                <w:tab w:val="left" w:pos="183"/>
              </w:tabs>
              <w:spacing w:line="276" w:lineRule="auto"/>
              <w:ind w:left="325" w:right="-113"/>
              <w:rPr>
                <w:rFonts w:cs="Arial"/>
                <w:b/>
                <w:bCs/>
                <w:sz w:val="20"/>
                <w:szCs w:val="20"/>
              </w:rPr>
            </w:pPr>
            <w:r>
              <w:rPr>
                <w:rFonts w:cs="Arial"/>
                <w:sz w:val="20"/>
                <w:szCs w:val="20"/>
              </w:rPr>
              <w:lastRenderedPageBreak/>
              <w:t>Der spørges til Licens forhandlingerne, der er ikke noget nyt pt. Der sættes et punkt på næste dagsorden, hvor Lone Søndberg Madsen inviteres.</w:t>
            </w:r>
          </w:p>
          <w:p w14:paraId="190024CC" w14:textId="77777777" w:rsidR="006E3FE7" w:rsidRPr="00F65BA3" w:rsidRDefault="006E3FE7" w:rsidP="00F65BA3">
            <w:pPr>
              <w:tabs>
                <w:tab w:val="left" w:pos="0"/>
              </w:tabs>
              <w:spacing w:line="276" w:lineRule="auto"/>
              <w:ind w:right="-113"/>
              <w:rPr>
                <w:rFonts w:cs="Arial"/>
                <w:sz w:val="20"/>
                <w:szCs w:val="20"/>
              </w:rPr>
            </w:pPr>
          </w:p>
          <w:p w14:paraId="4F02474C" w14:textId="5701A627" w:rsidR="006E3FE7" w:rsidRPr="0026646D" w:rsidRDefault="006E3FE7" w:rsidP="0026646D">
            <w:pPr>
              <w:tabs>
                <w:tab w:val="left" w:pos="0"/>
              </w:tabs>
              <w:spacing w:line="276" w:lineRule="auto"/>
              <w:ind w:right="-113"/>
              <w:rPr>
                <w:rFonts w:cs="Arial"/>
                <w:b/>
                <w:bCs/>
                <w:sz w:val="20"/>
                <w:szCs w:val="20"/>
              </w:rPr>
            </w:pPr>
          </w:p>
        </w:tc>
      </w:tr>
      <w:tr w:rsidR="006E3FE7" w14:paraId="433927F7" w14:textId="77777777" w:rsidTr="006E3FE7">
        <w:tc>
          <w:tcPr>
            <w:tcW w:w="8784" w:type="dxa"/>
          </w:tcPr>
          <w:p w14:paraId="3E7E35B6" w14:textId="77777777" w:rsidR="006E3FE7" w:rsidRDefault="006E3FE7" w:rsidP="008608EE">
            <w:pPr>
              <w:pStyle w:val="Listeafsnit"/>
              <w:numPr>
                <w:ilvl w:val="0"/>
                <w:numId w:val="28"/>
              </w:numPr>
              <w:spacing w:line="276" w:lineRule="auto"/>
              <w:ind w:left="325" w:hanging="284"/>
              <w:rPr>
                <w:rFonts w:cs="Arial"/>
                <w:sz w:val="20"/>
                <w:szCs w:val="20"/>
              </w:rPr>
            </w:pPr>
            <w:r w:rsidRPr="008608EE">
              <w:rPr>
                <w:rFonts w:cs="Arial"/>
                <w:b/>
                <w:bCs/>
                <w:sz w:val="20"/>
                <w:szCs w:val="20"/>
              </w:rPr>
              <w:lastRenderedPageBreak/>
              <w:t>Status på Open Access på SDU</w:t>
            </w:r>
            <w:r w:rsidRPr="008608EE">
              <w:rPr>
                <w:rFonts w:cs="Arial"/>
                <w:sz w:val="20"/>
                <w:szCs w:val="20"/>
              </w:rPr>
              <w:t xml:space="preserve"> v/Anne Thorst Melbye</w:t>
            </w:r>
          </w:p>
          <w:p w14:paraId="33B2E151" w14:textId="77777777" w:rsidR="006E3FE7" w:rsidRDefault="006E3FE7" w:rsidP="008608EE">
            <w:pPr>
              <w:pStyle w:val="Listeafsnit"/>
              <w:spacing w:line="276" w:lineRule="auto"/>
              <w:ind w:left="325"/>
              <w:rPr>
                <w:rFonts w:cs="Arial"/>
                <w:sz w:val="20"/>
                <w:szCs w:val="20"/>
              </w:rPr>
            </w:pPr>
            <w:r w:rsidRPr="008608EE">
              <w:rPr>
                <w:rFonts w:cs="Arial"/>
                <w:sz w:val="20"/>
                <w:szCs w:val="20"/>
              </w:rPr>
              <w:t>Præsentation af Open Access fra Anne Thorst Melbye.</w:t>
            </w:r>
          </w:p>
          <w:p w14:paraId="2ECA1A11" w14:textId="77777777" w:rsidR="006E3FE7" w:rsidRDefault="006E3FE7" w:rsidP="008608EE">
            <w:pPr>
              <w:pStyle w:val="Listeafsnit"/>
              <w:spacing w:line="276" w:lineRule="auto"/>
              <w:ind w:left="325"/>
              <w:rPr>
                <w:rFonts w:cs="Arial"/>
                <w:sz w:val="20"/>
                <w:szCs w:val="20"/>
              </w:rPr>
            </w:pPr>
          </w:p>
          <w:p w14:paraId="3A2B20D4" w14:textId="77777777" w:rsidR="006E3FE7" w:rsidRDefault="006E3FE7" w:rsidP="008608EE">
            <w:pPr>
              <w:pStyle w:val="Listeafsnit"/>
              <w:spacing w:line="276" w:lineRule="auto"/>
              <w:ind w:left="325"/>
              <w:rPr>
                <w:rFonts w:cs="Arial"/>
                <w:sz w:val="20"/>
                <w:szCs w:val="20"/>
              </w:rPr>
            </w:pPr>
            <w:r>
              <w:rPr>
                <w:rFonts w:cs="Arial"/>
                <w:sz w:val="20"/>
                <w:szCs w:val="20"/>
              </w:rPr>
              <w:t xml:space="preserve">Open Access strategien er fra 2015 og under revision. </w:t>
            </w:r>
          </w:p>
          <w:p w14:paraId="5C7D02E9" w14:textId="1301767C" w:rsidR="006E3FE7" w:rsidRDefault="006E3FE7" w:rsidP="008608EE">
            <w:pPr>
              <w:pStyle w:val="Listeafsnit"/>
              <w:spacing w:line="276" w:lineRule="auto"/>
              <w:ind w:left="325"/>
              <w:rPr>
                <w:rFonts w:cs="Arial"/>
                <w:sz w:val="20"/>
                <w:szCs w:val="20"/>
              </w:rPr>
            </w:pPr>
            <w:r>
              <w:rPr>
                <w:rFonts w:cs="Arial"/>
                <w:sz w:val="20"/>
                <w:szCs w:val="20"/>
              </w:rPr>
              <w:t>SDU har 75 % Open Access i 2023. Fordeling på fakulteterne går fra 65 % op til 83 %.</w:t>
            </w:r>
          </w:p>
          <w:p w14:paraId="6F46A761" w14:textId="77777777" w:rsidR="006E3FE7" w:rsidRPr="00C73A65" w:rsidRDefault="006E3FE7" w:rsidP="0026646D">
            <w:pPr>
              <w:spacing w:line="276" w:lineRule="auto"/>
              <w:rPr>
                <w:rFonts w:cs="Arial"/>
                <w:sz w:val="20"/>
                <w:szCs w:val="20"/>
              </w:rPr>
            </w:pPr>
          </w:p>
          <w:p w14:paraId="72911756" w14:textId="01D9A1EC" w:rsidR="006E3FE7" w:rsidRPr="0026646D" w:rsidRDefault="006E3FE7" w:rsidP="0026646D">
            <w:pPr>
              <w:spacing w:line="276" w:lineRule="auto"/>
              <w:rPr>
                <w:rFonts w:cs="Arial"/>
                <w:b/>
                <w:bCs/>
                <w:sz w:val="20"/>
                <w:szCs w:val="20"/>
              </w:rPr>
            </w:pPr>
          </w:p>
        </w:tc>
      </w:tr>
      <w:tr w:rsidR="006E3FE7" w14:paraId="51C60C2F" w14:textId="77777777" w:rsidTr="006E3FE7">
        <w:tc>
          <w:tcPr>
            <w:tcW w:w="8784" w:type="dxa"/>
          </w:tcPr>
          <w:p w14:paraId="69396B5E" w14:textId="77777777" w:rsidR="006E3FE7" w:rsidRDefault="006E3FE7" w:rsidP="00F65BA3">
            <w:pPr>
              <w:pStyle w:val="Listeafsnit"/>
              <w:numPr>
                <w:ilvl w:val="0"/>
                <w:numId w:val="30"/>
              </w:numPr>
              <w:spacing w:line="276" w:lineRule="auto"/>
              <w:ind w:left="171" w:hanging="171"/>
              <w:rPr>
                <w:rFonts w:cs="Arial"/>
                <w:sz w:val="20"/>
                <w:szCs w:val="20"/>
              </w:rPr>
            </w:pPr>
            <w:r>
              <w:rPr>
                <w:rFonts w:cs="Arial"/>
                <w:b/>
                <w:bCs/>
                <w:sz w:val="20"/>
                <w:szCs w:val="20"/>
              </w:rPr>
              <w:t xml:space="preserve"> </w:t>
            </w:r>
            <w:r w:rsidRPr="00F65BA3">
              <w:rPr>
                <w:rFonts w:cs="Arial"/>
                <w:b/>
                <w:bCs/>
                <w:sz w:val="20"/>
                <w:szCs w:val="20"/>
              </w:rPr>
              <w:t>Næste møde</w:t>
            </w:r>
            <w:r w:rsidRPr="00F65BA3">
              <w:rPr>
                <w:rFonts w:cs="Arial"/>
                <w:b/>
                <w:bCs/>
                <w:sz w:val="20"/>
                <w:szCs w:val="20"/>
              </w:rPr>
              <w:br/>
            </w:r>
            <w:r w:rsidRPr="00F65BA3">
              <w:rPr>
                <w:rFonts w:cs="Arial"/>
                <w:sz w:val="20"/>
                <w:szCs w:val="20"/>
              </w:rPr>
              <w:t>- Input til dagsorden næste møde</w:t>
            </w:r>
          </w:p>
          <w:p w14:paraId="4FF03ED7" w14:textId="77777777" w:rsidR="006E3FE7" w:rsidRDefault="006E3FE7" w:rsidP="008608EE">
            <w:pPr>
              <w:pStyle w:val="Listeafsnit"/>
              <w:spacing w:line="276" w:lineRule="auto"/>
              <w:ind w:left="171"/>
              <w:rPr>
                <w:rFonts w:cs="Arial"/>
                <w:b/>
                <w:bCs/>
                <w:sz w:val="20"/>
                <w:szCs w:val="20"/>
              </w:rPr>
            </w:pPr>
          </w:p>
          <w:p w14:paraId="5FB8D5EE" w14:textId="77777777" w:rsidR="006E3FE7" w:rsidRDefault="006E3FE7" w:rsidP="008608EE">
            <w:pPr>
              <w:pStyle w:val="Listeafsnit"/>
              <w:spacing w:line="276" w:lineRule="auto"/>
              <w:ind w:left="171"/>
              <w:rPr>
                <w:rFonts w:cs="Arial"/>
                <w:sz w:val="20"/>
                <w:szCs w:val="20"/>
              </w:rPr>
            </w:pPr>
            <w:r w:rsidRPr="008608EE">
              <w:rPr>
                <w:rFonts w:cs="Arial"/>
                <w:sz w:val="20"/>
                <w:szCs w:val="20"/>
              </w:rPr>
              <w:t>Licensforhandlingerne v. Lone Søndberg Madsen</w:t>
            </w:r>
          </w:p>
          <w:p w14:paraId="4F25F076" w14:textId="77777777" w:rsidR="006E3FE7" w:rsidRDefault="006E3FE7" w:rsidP="008608EE">
            <w:pPr>
              <w:pStyle w:val="Listeafsnit"/>
              <w:spacing w:line="276" w:lineRule="auto"/>
              <w:ind w:left="171"/>
              <w:rPr>
                <w:rFonts w:cs="Arial"/>
                <w:sz w:val="20"/>
                <w:szCs w:val="20"/>
              </w:rPr>
            </w:pPr>
            <w:r>
              <w:rPr>
                <w:rFonts w:cs="Arial"/>
                <w:sz w:val="20"/>
                <w:szCs w:val="20"/>
              </w:rPr>
              <w:t>Bibliotekssystemet Alma v. Pernille Hahn</w:t>
            </w:r>
          </w:p>
          <w:p w14:paraId="31D43FB8" w14:textId="77777777" w:rsidR="006E3FE7" w:rsidRDefault="006E3FE7" w:rsidP="008608EE">
            <w:pPr>
              <w:pStyle w:val="Listeafsnit"/>
              <w:spacing w:line="276" w:lineRule="auto"/>
              <w:ind w:left="171"/>
              <w:rPr>
                <w:rFonts w:cs="Arial"/>
                <w:sz w:val="20"/>
                <w:szCs w:val="20"/>
              </w:rPr>
            </w:pPr>
            <w:proofErr w:type="spellStart"/>
            <w:r>
              <w:rPr>
                <w:rFonts w:cs="Arial"/>
                <w:sz w:val="20"/>
                <w:szCs w:val="20"/>
              </w:rPr>
              <w:t>Leganto</w:t>
            </w:r>
            <w:proofErr w:type="spellEnd"/>
            <w:r>
              <w:rPr>
                <w:rFonts w:cs="Arial"/>
                <w:sz w:val="20"/>
                <w:szCs w:val="20"/>
              </w:rPr>
              <w:t xml:space="preserve"> præsentation v. ekstern evt.</w:t>
            </w:r>
          </w:p>
          <w:p w14:paraId="26BABC25" w14:textId="7BD191D3" w:rsidR="006E3FE7" w:rsidRDefault="006E3FE7" w:rsidP="008608EE">
            <w:pPr>
              <w:pStyle w:val="Listeafsnit"/>
              <w:spacing w:line="276" w:lineRule="auto"/>
              <w:ind w:left="171"/>
              <w:rPr>
                <w:rFonts w:cs="Arial"/>
                <w:sz w:val="20"/>
                <w:szCs w:val="20"/>
              </w:rPr>
            </w:pPr>
            <w:r>
              <w:rPr>
                <w:rFonts w:cs="Arial"/>
                <w:sz w:val="20"/>
                <w:szCs w:val="20"/>
              </w:rPr>
              <w:t>Offentlig adgang til specialer v. Jens Dam</w:t>
            </w:r>
          </w:p>
          <w:p w14:paraId="17C54111" w14:textId="77777777" w:rsidR="006E3FE7" w:rsidRPr="00F65BA3" w:rsidRDefault="006E3FE7" w:rsidP="00F65BA3">
            <w:pPr>
              <w:spacing w:line="276" w:lineRule="auto"/>
              <w:rPr>
                <w:rFonts w:cs="Arial"/>
                <w:sz w:val="20"/>
                <w:szCs w:val="20"/>
              </w:rPr>
            </w:pPr>
          </w:p>
          <w:p w14:paraId="177DD7A1" w14:textId="7A99BBA2" w:rsidR="006E3FE7" w:rsidRPr="0026646D" w:rsidRDefault="006E3FE7" w:rsidP="0026646D">
            <w:pPr>
              <w:spacing w:line="276" w:lineRule="auto"/>
              <w:rPr>
                <w:rFonts w:cs="Arial"/>
                <w:b/>
                <w:bCs/>
                <w:sz w:val="20"/>
                <w:szCs w:val="20"/>
              </w:rPr>
            </w:pPr>
          </w:p>
        </w:tc>
      </w:tr>
      <w:tr w:rsidR="006E3FE7" w14:paraId="643041D1" w14:textId="77777777" w:rsidTr="006E3FE7">
        <w:tc>
          <w:tcPr>
            <w:tcW w:w="8784" w:type="dxa"/>
          </w:tcPr>
          <w:p w14:paraId="485DA868" w14:textId="4C1277EB" w:rsidR="006E3FE7" w:rsidRPr="008608EE" w:rsidRDefault="006E3FE7" w:rsidP="008608EE">
            <w:pPr>
              <w:pStyle w:val="Listeafsnit"/>
              <w:numPr>
                <w:ilvl w:val="0"/>
                <w:numId w:val="30"/>
              </w:numPr>
              <w:spacing w:line="276" w:lineRule="auto"/>
              <w:ind w:left="325" w:hanging="325"/>
              <w:rPr>
                <w:rFonts w:cs="Arial"/>
                <w:b/>
                <w:bCs/>
                <w:sz w:val="20"/>
                <w:szCs w:val="20"/>
              </w:rPr>
            </w:pPr>
            <w:r w:rsidRPr="008608EE">
              <w:rPr>
                <w:rFonts w:cs="Arial"/>
                <w:b/>
                <w:bCs/>
                <w:sz w:val="20"/>
                <w:szCs w:val="20"/>
              </w:rPr>
              <w:t>Eventuelt</w:t>
            </w:r>
          </w:p>
          <w:p w14:paraId="28DDE894" w14:textId="41FC4F59" w:rsidR="006E3FE7" w:rsidRPr="008608EE" w:rsidRDefault="006E3FE7" w:rsidP="008608EE">
            <w:pPr>
              <w:spacing w:line="276" w:lineRule="auto"/>
              <w:rPr>
                <w:rFonts w:cs="Arial"/>
                <w:sz w:val="20"/>
                <w:szCs w:val="20"/>
              </w:rPr>
            </w:pPr>
            <w:r w:rsidRPr="008608EE">
              <w:rPr>
                <w:rFonts w:cs="Arial"/>
                <w:sz w:val="20"/>
                <w:szCs w:val="20"/>
              </w:rPr>
              <w:t>Intet.</w:t>
            </w:r>
          </w:p>
        </w:tc>
      </w:tr>
    </w:tbl>
    <w:p w14:paraId="39B3B3FA" w14:textId="7AC94A91" w:rsidR="00DC769E" w:rsidRPr="0026646D" w:rsidRDefault="00FB2B28" w:rsidP="0026646D">
      <w:pPr>
        <w:spacing w:line="240" w:lineRule="auto"/>
        <w:rPr>
          <w:rFonts w:cs="Arial"/>
          <w:b/>
          <w:bCs/>
        </w:rPr>
      </w:pPr>
      <w:r w:rsidRPr="0026646D">
        <w:rPr>
          <w:rFonts w:cs="Arial"/>
          <w:b/>
          <w:bCs/>
        </w:rPr>
        <w:br/>
      </w:r>
    </w:p>
    <w:p w14:paraId="2AABFA4D" w14:textId="77777777" w:rsidR="00217BA7" w:rsidRDefault="00217BA7" w:rsidP="008F5230">
      <w:pPr>
        <w:spacing w:line="240" w:lineRule="auto"/>
      </w:pPr>
    </w:p>
    <w:bookmarkStart w:id="20" w:name="LAN_BestRegards"/>
    <w:p w14:paraId="3EBD034A" w14:textId="09953B04" w:rsidR="00527EEC" w:rsidRDefault="006E3FE7" w:rsidP="008F5230">
      <w:pPr>
        <w:pStyle w:val="Sender"/>
        <w:spacing w:line="240" w:lineRule="auto"/>
      </w:pPr>
      <w:sdt>
        <w:sdtPr>
          <w:alias w:val="LAN_BestRegards"/>
          <w:tag w:val="{&quot;templafy&quot;:{&quot;id&quot;:&quot;65d2eae6-3e04-4480-bc83-e7ea0925f234&quot;}}"/>
          <w:id w:val="132"/>
        </w:sdtPr>
        <w:sdtEndPr/>
        <w:sdtContent>
          <w:r w:rsidR="008D7898">
            <w:t>Med venlig hilsen</w:t>
          </w:r>
        </w:sdtContent>
      </w:sdt>
      <w:bookmarkEnd w:id="20"/>
    </w:p>
    <w:p w14:paraId="3A0F0068" w14:textId="77777777" w:rsidR="00527EEC" w:rsidRDefault="00527EEC" w:rsidP="00527EEC">
      <w:pPr>
        <w:pStyle w:val="Sender"/>
      </w:pPr>
    </w:p>
    <w:bookmarkStart w:id="21" w:name="USR_Name"/>
    <w:bookmarkStart w:id="22" w:name="USR_Name_DIF"/>
    <w:p w14:paraId="6C8F765D" w14:textId="5D22CEFF" w:rsidR="00527EEC" w:rsidRDefault="006E3FE7" w:rsidP="00527EEC">
      <w:pPr>
        <w:pStyle w:val="Sender-Name"/>
      </w:pPr>
      <w:sdt>
        <w:sdtPr>
          <w:alias w:val="USR_Name"/>
          <w:tag w:val="{&quot;templafy&quot;:{&quot;id&quot;:&quot;4a80ba41-d7f4-422f-89b4-488471b34c03&quot;}}"/>
          <w:id w:val="133"/>
          <w:placeholder>
            <w:docPart w:val="43606EF0C7314ECE880BD3B29820748A"/>
          </w:placeholder>
        </w:sdtPr>
        <w:sdtEndPr/>
        <w:sdtContent>
          <w:r w:rsidR="00777E9E">
            <w:t>Kathrine Laursen</w:t>
          </w:r>
        </w:sdtContent>
      </w:sdt>
      <w:bookmarkEnd w:id="21"/>
    </w:p>
    <w:bookmarkStart w:id="23" w:name="USR_Title"/>
    <w:bookmarkStart w:id="24" w:name="USR_Title_DIF"/>
    <w:bookmarkEnd w:id="22"/>
    <w:p w14:paraId="56BCACCB" w14:textId="6C44F73C" w:rsidR="00527EEC" w:rsidRDefault="006E3FE7" w:rsidP="00527EEC">
      <w:pPr>
        <w:pStyle w:val="Sender"/>
      </w:pPr>
      <w:sdt>
        <w:sdtPr>
          <w:alias w:val="USR_Title"/>
          <w:tag w:val="{&quot;templafy&quot;:{&quot;id&quot;:&quot;a03011f0-49ca-438c-a5cd-264d44e2ca08&quot;}}"/>
          <w:id w:val="134"/>
          <w:placeholder>
            <w:docPart w:val="1C9C30F07A4943488EA4F9F5C8E16C94"/>
          </w:placeholder>
        </w:sdtPr>
        <w:sdtEndPr/>
        <w:sdtContent>
          <w:r w:rsidR="00777E9E">
            <w:t>PA/Kontorfuldmægtig</w:t>
          </w:r>
        </w:sdtContent>
      </w:sdt>
      <w:bookmarkEnd w:id="23"/>
      <w:bookmarkEnd w:id="24"/>
    </w:p>
    <w:p w14:paraId="1F3DCDE0" w14:textId="77777777" w:rsidR="004F7069" w:rsidRDefault="006E3FE7" w:rsidP="00533536">
      <w:pPr>
        <w:pStyle w:val="Sender"/>
      </w:pPr>
      <w:sdt>
        <w:sdtPr>
          <w:alias w:val="{{UserProfile.Institut.Institute}}"/>
          <w:tag w:val="{&quot;templafy&quot;:{&quot;id&quot;:&quot;207acc41-0ded-46f2-955d-02fcaf22d8b8&quot;}}"/>
          <w:id w:val="222"/>
        </w:sdtPr>
        <w:sdtEndPr/>
        <w:sdtContent>
          <w:r w:rsidR="008D7898">
            <w:t>Biblioteket</w:t>
          </w:r>
        </w:sdtContent>
      </w:sdt>
      <w:bookmarkEnd w:id="16"/>
      <w:bookmarkEnd w:id="17"/>
      <w:r w:rsidR="004F7069">
        <w:tab/>
      </w:r>
    </w:p>
    <w:p w14:paraId="202CD889" w14:textId="77777777" w:rsidR="00980038" w:rsidRPr="00980038" w:rsidRDefault="00980038" w:rsidP="00980038"/>
    <w:p w14:paraId="6E332B8D" w14:textId="77777777" w:rsidR="00980038" w:rsidRPr="00980038" w:rsidRDefault="00980038" w:rsidP="00980038"/>
    <w:p w14:paraId="69BC62B0" w14:textId="77777777" w:rsidR="00980038" w:rsidRPr="00980038" w:rsidRDefault="00980038" w:rsidP="00980038"/>
    <w:p w14:paraId="03E0D6EC" w14:textId="77777777" w:rsidR="00980038" w:rsidRPr="00980038" w:rsidRDefault="00980038" w:rsidP="00980038"/>
    <w:p w14:paraId="538B45C9" w14:textId="77777777" w:rsidR="00980038" w:rsidRPr="00980038" w:rsidRDefault="00980038" w:rsidP="00980038"/>
    <w:p w14:paraId="4198FAF0" w14:textId="77777777" w:rsidR="00980038" w:rsidRPr="00980038" w:rsidRDefault="00980038" w:rsidP="00980038"/>
    <w:p w14:paraId="3089EBB8" w14:textId="77777777" w:rsidR="00980038" w:rsidRPr="00980038" w:rsidRDefault="00980038" w:rsidP="00980038"/>
    <w:p w14:paraId="3ACF5F75" w14:textId="77777777" w:rsidR="00980038" w:rsidRPr="00980038" w:rsidRDefault="00980038" w:rsidP="00980038"/>
    <w:p w14:paraId="1C5F8CC4" w14:textId="77777777" w:rsidR="00980038" w:rsidRPr="00980038" w:rsidRDefault="00980038" w:rsidP="00980038"/>
    <w:p w14:paraId="01702D5D" w14:textId="77777777" w:rsidR="00980038" w:rsidRPr="00980038" w:rsidRDefault="00980038" w:rsidP="00980038"/>
    <w:p w14:paraId="6E451C5F" w14:textId="77777777" w:rsidR="00980038" w:rsidRPr="00980038" w:rsidRDefault="00980038" w:rsidP="00980038"/>
    <w:p w14:paraId="7AB37F5E" w14:textId="77777777" w:rsidR="00980038" w:rsidRPr="00980038" w:rsidRDefault="00980038" w:rsidP="00980038"/>
    <w:p w14:paraId="158B0795" w14:textId="77777777" w:rsidR="00980038" w:rsidRPr="00980038" w:rsidRDefault="00980038" w:rsidP="00980038"/>
    <w:p w14:paraId="74B90DC2" w14:textId="77777777" w:rsidR="00980038" w:rsidRPr="00980038" w:rsidRDefault="00980038" w:rsidP="00980038"/>
    <w:p w14:paraId="2C959FB0" w14:textId="77777777" w:rsidR="00980038" w:rsidRPr="00980038" w:rsidRDefault="00980038" w:rsidP="00980038"/>
    <w:p w14:paraId="643BAA46" w14:textId="77777777" w:rsidR="00980038" w:rsidRPr="00980038" w:rsidRDefault="00980038" w:rsidP="00980038"/>
    <w:p w14:paraId="0057836A" w14:textId="77777777" w:rsidR="00980038" w:rsidRPr="00980038" w:rsidRDefault="00980038" w:rsidP="00980038"/>
    <w:p w14:paraId="522D998E" w14:textId="77777777" w:rsidR="00980038" w:rsidRDefault="00980038" w:rsidP="00980038"/>
    <w:p w14:paraId="5C7938CC" w14:textId="3184CBF8" w:rsidR="00980038" w:rsidRPr="00980038" w:rsidRDefault="00980038" w:rsidP="00980038">
      <w:pPr>
        <w:tabs>
          <w:tab w:val="left" w:pos="2696"/>
        </w:tabs>
      </w:pPr>
      <w:r>
        <w:tab/>
      </w:r>
    </w:p>
    <w:sectPr w:rsidR="00980038" w:rsidRPr="00980038" w:rsidSect="00EA09EB">
      <w:headerReference w:type="default" r:id="rId11"/>
      <w:footerReference w:type="default" r:id="rId12"/>
      <w:headerReference w:type="first" r:id="rId13"/>
      <w:footerReference w:type="first" r:id="rId14"/>
      <w:pgSz w:w="11906" w:h="16838" w:code="9"/>
      <w:pgMar w:top="2268" w:right="3402" w:bottom="0"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B92A" w14:textId="77777777" w:rsidR="00D25C02" w:rsidRDefault="00D25C02" w:rsidP="009E4B94">
      <w:pPr>
        <w:spacing w:line="240" w:lineRule="auto"/>
      </w:pPr>
      <w:r>
        <w:separator/>
      </w:r>
    </w:p>
  </w:endnote>
  <w:endnote w:type="continuationSeparator" w:id="0">
    <w:p w14:paraId="3C409594" w14:textId="77777777" w:rsidR="00D25C02" w:rsidRDefault="00D25C0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A82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2EA253F7" wp14:editId="247C0373">
              <wp:simplePos x="0" y="0"/>
              <wp:positionH relativeFrom="rightMargin">
                <wp:align>right</wp:align>
              </wp:positionH>
              <wp:positionV relativeFrom="page">
                <wp:align>bottom</wp:align>
              </wp:positionV>
              <wp:extent cx="1464945" cy="391795"/>
              <wp:effectExtent l="0" t="0" r="0" b="0"/>
              <wp:wrapNone/>
              <wp:docPr id="5" name="Pageno_2"/>
              <wp:cNvGraphicFramePr/>
              <a:graphic xmlns:a="http://schemas.openxmlformats.org/drawingml/2006/main">
                <a:graphicData uri="http://schemas.microsoft.com/office/word/2010/wordprocessingShape">
                  <wps:wsp>
                    <wps:cNvSpPr txBox="1"/>
                    <wps:spPr>
                      <a:xfrm>
                        <a:off x="0" y="0"/>
                        <a:ext cx="146494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A253F7" id="_x0000_t202" coordsize="21600,21600" o:spt="202" path="m,l,21600r21600,l21600,xe">
              <v:stroke joinstyle="miter"/>
              <v:path gradientshapeok="t" o:connecttype="rect"/>
            </v:shapetype>
            <v:shape id="Pageno_2" o:spid="_x0000_s1026" type="#_x0000_t202" style="position:absolute;margin-left:64.15pt;margin-top:0;width:115.35pt;height:30.8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" filled="f" stroked="f" strokeweight=".5pt">
              <v:textbox style="mso-fit-shape-to-text:t" inset="0,0,9.5mm,7.7mm">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CC0B" w14:textId="77777777" w:rsidR="009E4B94" w:rsidRPr="00094ABD" w:rsidRDefault="0056791F">
    <w:pPr>
      <w:pStyle w:val="Sidefod"/>
    </w:pPr>
    <w:r>
      <w:rPr>
        <w:noProof/>
        <w:lang w:eastAsia="da-DK"/>
      </w:rPr>
      <mc:AlternateContent>
        <mc:Choice Requires="wps">
          <w:drawing>
            <wp:anchor distT="0" distB="0" distL="114300" distR="114300" simplePos="0" relativeHeight="251664384" behindDoc="0" locked="0" layoutInCell="1" allowOverlap="1" wp14:anchorId="629D5968" wp14:editId="497BC72B">
              <wp:simplePos x="0" y="0"/>
              <wp:positionH relativeFrom="page">
                <wp:posOffset>6092190</wp:posOffset>
              </wp:positionH>
              <wp:positionV relativeFrom="page">
                <wp:posOffset>8971501</wp:posOffset>
              </wp:positionV>
              <wp:extent cx="1134000" cy="1314000"/>
              <wp:effectExtent l="0" t="0" r="9525" b="635"/>
              <wp:wrapNone/>
              <wp:docPr id="4" name="Address"/>
              <wp:cNvGraphicFramePr/>
              <a:graphic xmlns:a="http://schemas.openxmlformats.org/drawingml/2006/main">
                <a:graphicData uri="http://schemas.microsoft.com/office/word/2010/wordprocessingShape">
                  <wps:wsp>
                    <wps:cNvSpPr txBox="1"/>
                    <wps:spPr>
                      <a:xfrm>
                        <a:off x="0" y="0"/>
                        <a:ext cx="113400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1" w:name="ADR_Phone" w:displacedByCustomXml="next"/>
                              <w:bookmarkEnd w:id="51" w:displacedByCustomXml="next"/>
                              <w:bookmarkStart w:id="52" w:name="ADR_Web" w:displacedByCustomXml="next"/>
                              <w:bookmarkEnd w:id="52"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3" w:name="FLD_DepartmentName_DIF" w:displacedByCustomXml="prev"/>
                              <w:bookmarkStart w:id="54" w:name="ADR_Adress"/>
                              <w:bookmarkEnd w:id="53"/>
                              <w:p w14:paraId="6E609052" w14:textId="77777777" w:rsidR="004F7069" w:rsidRPr="00244D70" w:rsidRDefault="006E3FE7" w:rsidP="004F7069">
                                <w:pPr>
                                  <w:pStyle w:val="Template-Adresse"/>
                                </w:pPr>
                                <w:sdt>
                                  <w:sdtPr>
                                    <w:alias w:val="{{UserProfile.Adress.Address}}"/>
                                    <w:tag w:val="{&quot;templafy&quot;:{&quot;id&quot;:&quot;c62b8f42-d79d-4eff-9b47-e301cc3c9a66&quot;}}"/>
                                    <w:id w:val="-1727220433"/>
                                  </w:sdtPr>
                                  <w:sdtEndPr/>
                                  <w:sdtContent>
                                    <w:bookmarkEnd w:id="54"/>
                                    <w:r w:rsidR="008D7898">
                                      <w:t xml:space="preserve">Campusvej 55 </w:t>
                                    </w:r>
                                    <w:r w:rsidR="008D7898">
                                      <w:br/>
                                      <w:t>5230 Odense M</w:t>
                                    </w:r>
                                  </w:sdtContent>
                                </w:sdt>
                              </w:p>
                              <w:bookmarkStart w:id="55" w:name="LAN_T_01"/>
                              <w:bookmarkStart w:id="56" w:name="ADR_Phone_DIF"/>
                              <w:p w14:paraId="098D829E" w14:textId="77777777" w:rsidR="004F7069" w:rsidRPr="00244D70" w:rsidRDefault="006E3FE7" w:rsidP="004F7069">
                                <w:pPr>
                                  <w:pStyle w:val="Template-Adresse"/>
                                </w:pPr>
                                <w:sdt>
                                  <w:sdtPr>
                                    <w:alias w:val="LAN_T_01"/>
                                    <w:tag w:val="{&quot;templafy&quot;:{&quot;id&quot;:&quot;238b2ae7-977d-4bd5-b81c-87d72093e3ba&quot;}}"/>
                                    <w:id w:val="140"/>
                                  </w:sdtPr>
                                  <w:sdtEndPr/>
                                  <w:sdtContent>
                                    <w:r w:rsidR="008D7898">
                                      <w:t>T</w:t>
                                    </w:r>
                                  </w:sdtContent>
                                </w:sdt>
                                <w:bookmarkEnd w:id="55"/>
                                <w:r w:rsidR="004F7069" w:rsidRPr="00244D70">
                                  <w:tab/>
                                </w:r>
                                <w:bookmarkStart w:id="57" w:name="ADR_Web_DIF"/>
                                <w:sdt>
                                  <w:sdtPr>
                                    <w:alias w:val="{{UserProfile.Adress.Phone}}"/>
                                    <w:tag w:val="{&quot;templafy&quot;:{&quot;id&quot;:&quot;b93f2e82-ea41-4df0-a5eb-d2c96db64509&quot;}}"/>
                                    <w:id w:val="849765754"/>
                                  </w:sdtPr>
                                  <w:sdtEndPr/>
                                  <w:sdtContent>
                                    <w:r w:rsidR="008D7898">
                                      <w:t>+45 6550 1000 </w:t>
                                    </w:r>
                                  </w:sdtContent>
                                </w:sdt>
                              </w:p>
                              <w:bookmarkEnd w:id="56"/>
                              <w:bookmarkEnd w:id="57"/>
                              <w:p w14:paraId="14D89F5F" w14:textId="77777777" w:rsidR="0056791F" w:rsidRPr="00244D70" w:rsidRDefault="006E3FE7"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5968" id="_x0000_t202" coordsize="21600,21600" o:spt="202" path="m,l,21600r21600,l21600,xe">
              <v:stroke joinstyle="miter"/>
              <v:path gradientshapeok="t" o:connecttype="rect"/>
            </v:shapetype>
            <v:shape id="Address" o:spid="_x0000_s1029" type="#_x0000_t202" style="position:absolute;margin-left:479.7pt;margin-top:706.4pt;width:89.3pt;height:10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" filled="f" stroked="f" strokeweight=".5pt">
              <v:textbox inset="0,0,0,0">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8" w:name="ADR_Phone" w:displacedByCustomXml="next"/>
                        <w:bookmarkEnd w:id="58" w:displacedByCustomXml="next"/>
                        <w:bookmarkStart w:id="59" w:name="ADR_Web" w:displacedByCustomXml="next"/>
                        <w:bookmarkEnd w:id="59"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60" w:name="FLD_DepartmentName_DIF" w:displacedByCustomXml="prev"/>
                        <w:bookmarkStart w:id="61" w:name="ADR_Adress"/>
                        <w:bookmarkEnd w:id="60"/>
                        <w:p w14:paraId="6E609052" w14:textId="77777777" w:rsidR="004F7069" w:rsidRPr="00244D70" w:rsidRDefault="006E3FE7" w:rsidP="004F7069">
                          <w:pPr>
                            <w:pStyle w:val="Template-Adresse"/>
                          </w:pPr>
                          <w:sdt>
                            <w:sdtPr>
                              <w:alias w:val="{{UserProfile.Adress.Address}}"/>
                              <w:tag w:val="{&quot;templafy&quot;:{&quot;id&quot;:&quot;c62b8f42-d79d-4eff-9b47-e301cc3c9a66&quot;}}"/>
                              <w:id w:val="-1727220433"/>
                            </w:sdtPr>
                            <w:sdtEndPr/>
                            <w:sdtContent>
                              <w:bookmarkEnd w:id="61"/>
                              <w:r w:rsidR="008D7898">
                                <w:t xml:space="preserve">Campusvej 55 </w:t>
                              </w:r>
                              <w:r w:rsidR="008D7898">
                                <w:br/>
                                <w:t>5230 Odense M</w:t>
                              </w:r>
                            </w:sdtContent>
                          </w:sdt>
                        </w:p>
                        <w:bookmarkStart w:id="62" w:name="LAN_T_01"/>
                        <w:bookmarkStart w:id="63" w:name="ADR_Phone_DIF"/>
                        <w:p w14:paraId="098D829E" w14:textId="77777777" w:rsidR="004F7069" w:rsidRPr="00244D70" w:rsidRDefault="006E3FE7" w:rsidP="004F7069">
                          <w:pPr>
                            <w:pStyle w:val="Template-Adresse"/>
                          </w:pPr>
                          <w:sdt>
                            <w:sdtPr>
                              <w:alias w:val="LAN_T_01"/>
                              <w:tag w:val="{&quot;templafy&quot;:{&quot;id&quot;:&quot;238b2ae7-977d-4bd5-b81c-87d72093e3ba&quot;}}"/>
                              <w:id w:val="140"/>
                            </w:sdtPr>
                            <w:sdtEndPr/>
                            <w:sdtContent>
                              <w:r w:rsidR="008D7898">
                                <w:t>T</w:t>
                              </w:r>
                            </w:sdtContent>
                          </w:sdt>
                          <w:bookmarkEnd w:id="62"/>
                          <w:r w:rsidR="004F7069" w:rsidRPr="00244D70">
                            <w:tab/>
                          </w:r>
                          <w:bookmarkStart w:id="64" w:name="ADR_Web_DIF"/>
                          <w:sdt>
                            <w:sdtPr>
                              <w:alias w:val="{{UserProfile.Adress.Phone}}"/>
                              <w:tag w:val="{&quot;templafy&quot;:{&quot;id&quot;:&quot;b93f2e82-ea41-4df0-a5eb-d2c96db64509&quot;}}"/>
                              <w:id w:val="849765754"/>
                            </w:sdtPr>
                            <w:sdtEndPr/>
                            <w:sdtContent>
                              <w:r w:rsidR="008D7898">
                                <w:t>+45 6550 1000 </w:t>
                              </w:r>
                            </w:sdtContent>
                          </w:sdt>
                        </w:p>
                        <w:bookmarkEnd w:id="63"/>
                        <w:bookmarkEnd w:id="64"/>
                        <w:p w14:paraId="14D89F5F" w14:textId="77777777" w:rsidR="0056791F" w:rsidRPr="00244D70" w:rsidRDefault="006E3FE7"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BDDB" w14:textId="77777777" w:rsidR="00D25C02" w:rsidRDefault="00D25C02" w:rsidP="009E4B94">
      <w:pPr>
        <w:spacing w:line="240" w:lineRule="auto"/>
      </w:pPr>
      <w:r>
        <w:separator/>
      </w:r>
    </w:p>
  </w:footnote>
  <w:footnote w:type="continuationSeparator" w:id="0">
    <w:p w14:paraId="39DCA30E" w14:textId="77777777" w:rsidR="00D25C02" w:rsidRDefault="00D25C0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E8E2" w14:textId="77777777" w:rsidR="00B86A43" w:rsidRDefault="00F60650">
    <w:r>
      <w:rPr>
        <w:noProof/>
      </w:rPr>
      <w:drawing>
        <wp:anchor distT="0" distB="0" distL="0" distR="0" simplePos="0" relativeHeight="251658240" behindDoc="0" locked="0" layoutInCell="1" allowOverlap="1" wp14:anchorId="7969B998" wp14:editId="6801F85F">
          <wp:simplePos x="0" y="0"/>
          <wp:positionH relativeFrom="page">
            <wp:posOffset>6102000</wp:posOffset>
          </wp:positionH>
          <wp:positionV relativeFrom="page">
            <wp:posOffset>536400</wp:posOffset>
          </wp:positionV>
          <wp:extent cx="1116000" cy="301109"/>
          <wp:effectExtent l="0" t="0" r="0" b="0"/>
          <wp:wrapNone/>
          <wp:docPr id="209970573" name="Billede 209970573"/>
          <wp:cNvGraphicFramePr/>
          <a:graphic xmlns:a="http://schemas.openxmlformats.org/drawingml/2006/main">
            <a:graphicData uri="http://schemas.openxmlformats.org/drawingml/2006/picture">
              <pic:pic xmlns:pic="http://schemas.openxmlformats.org/drawingml/2006/picture">
                <pic:nvPicPr>
                  <pic:cNvPr id="273295579" name="Logo"/>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0F4E" w14:textId="77777777" w:rsidR="009410DC" w:rsidRDefault="009410DC" w:rsidP="00DD1936">
    <w:pPr>
      <w:pStyle w:val="Sidehoved"/>
    </w:pPr>
  </w:p>
  <w:p w14:paraId="361ACBF3" w14:textId="77777777" w:rsidR="008F4D20" w:rsidRDefault="000C0877" w:rsidP="00DD1936">
    <w:pPr>
      <w:pStyle w:val="Sidehoved"/>
    </w:pPr>
    <w:r>
      <w:rPr>
        <w:noProof/>
        <w:lang w:eastAsia="da-DK"/>
      </w:rPr>
      <mc:AlternateContent>
        <mc:Choice Requires="wps">
          <w:drawing>
            <wp:anchor distT="0" distB="0" distL="114300" distR="114300" simplePos="0" relativeHeight="251666432" behindDoc="0" locked="0" layoutInCell="1" allowOverlap="1" wp14:anchorId="449D08A7" wp14:editId="5761B925">
              <wp:simplePos x="0" y="0"/>
              <wp:positionH relativeFrom="page">
                <wp:posOffset>6086476</wp:posOffset>
              </wp:positionH>
              <wp:positionV relativeFrom="page">
                <wp:posOffset>1133475</wp:posOffset>
              </wp:positionV>
              <wp:extent cx="1390650" cy="476250"/>
              <wp:effectExtent l="0" t="0" r="0" b="0"/>
              <wp:wrapNone/>
              <wp:docPr id="8" name="Institute"/>
              <wp:cNvGraphicFramePr/>
              <a:graphic xmlns:a="http://schemas.openxmlformats.org/drawingml/2006/main">
                <a:graphicData uri="http://schemas.microsoft.com/office/word/2010/wordprocessingShape">
                  <wps:wsp>
                    <wps:cNvSpPr txBox="1"/>
                    <wps:spPr>
                      <a:xfrm>
                        <a:off x="0" y="0"/>
                        <a:ext cx="13906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5" w:name="OFF_Institute" w:colFirst="0" w:colLast="0"/>
                              <w:p w14:paraId="52793ADF" w14:textId="77777777" w:rsidR="00D0743D" w:rsidRPr="005743F4" w:rsidRDefault="006E3FE7"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5"/>
                        </w:tbl>
                        <w:p w14:paraId="601D5A7A" w14:textId="77777777" w:rsidR="00E76070" w:rsidRPr="00244D70" w:rsidRDefault="00E76070" w:rsidP="00E76070">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8A7" id="_x0000_t202" coordsize="21600,21600" o:spt="202" path="m,l,21600r21600,l21600,xe">
              <v:stroke joinstyle="miter"/>
              <v:path gradientshapeok="t" o:connecttype="rect"/>
            </v:shapetype>
            <v:shape id="Institute" o:spid="_x0000_s1027" type="#_x0000_t202" style="position:absolute;margin-left:479.25pt;margin-top:89.25pt;width:109.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6" w:name="OFF_Institute" w:colFirst="0" w:colLast="0"/>
                        <w:p w14:paraId="52793ADF" w14:textId="77777777" w:rsidR="00D0743D" w:rsidRPr="005743F4" w:rsidRDefault="006E3FE7"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6"/>
                  </w:tbl>
                  <w:p w14:paraId="601D5A7A" w14:textId="77777777" w:rsidR="00E76070" w:rsidRPr="00244D70" w:rsidRDefault="00E76070" w:rsidP="00E76070">
                    <w:pPr>
                      <w:pStyle w:val="Template-Adresse"/>
                    </w:pPr>
                  </w:p>
                </w:txbxContent>
              </v:textbox>
              <w10:wrap anchorx="page" anchory="page"/>
            </v:shape>
          </w:pict>
        </mc:Fallback>
      </mc:AlternateContent>
    </w:r>
    <w:r w:rsidR="009421EE">
      <w:rPr>
        <w:noProof/>
        <w:lang w:eastAsia="da-DK"/>
      </w:rPr>
      <mc:AlternateContent>
        <mc:Choice Requires="wps">
          <w:drawing>
            <wp:anchor distT="0" distB="0" distL="114300" distR="114300" simplePos="0" relativeHeight="251663359" behindDoc="0" locked="0" layoutInCell="1" allowOverlap="1" wp14:anchorId="5B08AF69" wp14:editId="773E295B">
              <wp:simplePos x="0" y="0"/>
              <wp:positionH relativeFrom="page">
                <wp:posOffset>6096000</wp:posOffset>
              </wp:positionH>
              <wp:positionV relativeFrom="page">
                <wp:posOffset>1790700</wp:posOffset>
              </wp:positionV>
              <wp:extent cx="1133475" cy="1304925"/>
              <wp:effectExtent l="0" t="0" r="9525" b="9525"/>
              <wp:wrapNone/>
              <wp:docPr id="3" name="DocInfo"/>
              <wp:cNvGraphicFramePr/>
              <a:graphic xmlns:a="http://schemas.openxmlformats.org/drawingml/2006/main">
                <a:graphicData uri="http://schemas.microsoft.com/office/word/2010/wordprocessingShape">
                  <wps:wsp>
                    <wps:cNvSpPr txBox="1"/>
                    <wps:spPr>
                      <a:xfrm>
                        <a:off x="0" y="0"/>
                        <a:ext cx="11334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10A78E64" w:rsidR="00B86A43" w:rsidRDefault="005F55A5">
                                    <w:pPr>
                                      <w:pStyle w:val="Template-Dato"/>
                                    </w:pPr>
                                    <w:r>
                                      <w:t>28</w:t>
                                    </w:r>
                                    <w:r w:rsidR="00F60650">
                                      <w:t xml:space="preserve">. </w:t>
                                    </w:r>
                                    <w:r>
                                      <w:t xml:space="preserve">maj </w:t>
                                    </w:r>
                                    <w:r w:rsidR="00F60650">
                                      <w:t>202</w:t>
                                    </w:r>
                                    <w:r>
                                      <w:t>4</w:t>
                                    </w:r>
                                  </w:p>
                                </w:sdtContent>
                              </w:sdt>
                            </w:tc>
                          </w:tr>
                          <w:tr w:rsidR="004F7069" w:rsidRPr="00244D70" w14:paraId="1C5F82AF" w14:textId="77777777" w:rsidTr="008A4158">
                            <w:trPr>
                              <w:trHeight w:val="558"/>
                              <w:hidden/>
                            </w:trPr>
                            <w:tc>
                              <w:tcPr>
                                <w:tcW w:w="2127" w:type="dxa"/>
                              </w:tcPr>
                              <w:bookmarkStart w:id="27" w:name="LAN_Jurno" w:displacedByCustomXml="next"/>
                              <w:bookmarkStart w:id="28"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Default="006E3FE7"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29" w:name="FLD_Reference"/>
                                    <w:bookmarkEnd w:id="27"/>
                                    <w:r w:rsidR="004F7069">
                                      <w:rPr>
                                        <w:vanish/>
                                      </w:rPr>
                                      <w:t xml:space="preserve"> </w:t>
                                    </w:r>
                                    <w:bookmarkEnd w:id="28"/>
                                    <w:sdt>
                                      <w:sdtPr>
                                        <w:rPr>
                                          <w:vanish/>
                                        </w:rPr>
                                        <w:alias w:val="FLD_Reference"/>
                                        <w:tag w:val="{&quot;templafy&quot;:{&quot;id&quot;:&quot;59402540-005d-4a10-8fdb-c9c2bac1781b&quot;}}"/>
                                        <w:id w:val="104"/>
                                      </w:sdtPr>
                                      <w:sdtEndPr/>
                                      <w:sdtContent>
                                        <w:r w:rsidR="008D7898">
                                          <w:rPr>
                                            <w:vanish/>
                                          </w:rPr>
                                          <w:t xml:space="preserve"> </w:t>
                                        </w:r>
                                      </w:sdtContent>
                                    </w:sdt>
                                  </w:p>
                                  <w:bookmarkEnd w:id="29" w:displacedByCustomXml="next"/>
                                </w:sdtContent>
                              </w:sdt>
                              <w:bookmarkStart w:id="30" w:name="USR_Initials"/>
                              <w:bookmarkStart w:id="31" w:name="USR_Initials_DIF"/>
                              <w:p w14:paraId="06A0E400" w14:textId="77777777" w:rsidR="004F7069" w:rsidRDefault="006E3FE7" w:rsidP="004F7069">
                                <w:pPr>
                                  <w:pStyle w:val="Template"/>
                                </w:pPr>
                                <w:sdt>
                                  <w:sdtPr>
                                    <w:alias w:val="USR_Initials"/>
                                    <w:tag w:val="{&quot;templafy&quot;:{&quot;id&quot;:&quot;e8235253-af6e-44fd-b18b-589fc322ce9b&quot;}}"/>
                                    <w:id w:val="105"/>
                                  </w:sdtPr>
                                  <w:sdtEndPr/>
                                  <w:sdtContent>
                                    <w:r w:rsidR="008D7898">
                                      <w:t xml:space="preserve"> </w:t>
                                    </w:r>
                                  </w:sdtContent>
                                </w:sdt>
                                <w:bookmarkEnd w:id="30"/>
                              </w:p>
                              <w:bookmarkEnd w:id="31"/>
                              <w:p w14:paraId="65579A0E" w14:textId="77777777" w:rsidR="004F7069" w:rsidRDefault="004F7069" w:rsidP="004F7069">
                                <w:pPr>
                                  <w:pStyle w:val="Template"/>
                                </w:pPr>
                              </w:p>
                              <w:bookmarkStart w:id="32" w:name="USR_Email"/>
                              <w:bookmarkStart w:id="33" w:name="USR_Email_DIF"/>
                              <w:p w14:paraId="6CBE04EB" w14:textId="136FB1E6" w:rsidR="004F7069" w:rsidRDefault="006E3FE7"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32"/>
                              </w:p>
                              <w:bookmarkEnd w:id="33" w:displacedByCustomXml="next"/>
                              <w:bookmarkStart w:id="34" w:name="LAN_T_02" w:displacedByCustomXml="next"/>
                              <w:bookmarkStart w:id="35" w:name="USR_DirectPhone_DIF" w:displacedByCustomXml="next"/>
                              <w:sdt>
                                <w:sdtPr>
                                  <w:alias w:val="group"/>
                                  <w:tag w:val="{&quot;templafy&quot;:{&quot;id&quot;:&quot;c1c0826f-97d2-44cc-9e31-3ca1d5fb8afb&quot;}}"/>
                                  <w:id w:val="-1478985065"/>
                                </w:sdtPr>
                                <w:sdtEndPr/>
                                <w:sdtContent>
                                  <w:p w14:paraId="50CF928C" w14:textId="09106019" w:rsidR="004F7069" w:rsidRDefault="006E3FE7"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36" w:name="USR_DirectPhone"/>
                                    <w:bookmarkEnd w:id="34"/>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36" w:displacedByCustomXml="next"/>
                                </w:sdtContent>
                              </w:sdt>
                              <w:bookmarkEnd w:id="35" w:displacedByCustomXml="next"/>
                              <w:bookmarkStart w:id="37" w:name="USR_Mobile_DIF" w:displacedByCustomXml="next"/>
                              <w:bookmarkStart w:id="38" w:name="LAN_M" w:displacedByCustomXml="next"/>
                              <w:sdt>
                                <w:sdtPr>
                                  <w:rPr>
                                    <w:vanish/>
                                  </w:rPr>
                                  <w:alias w:val="group"/>
                                  <w:tag w:val="{&quot;templafy&quot;:{&quot;id&quot;:&quot;999502b5-56ec-4fdb-8f17-a70f8d0b00cc&quot;}}"/>
                                  <w:id w:val="1240990953"/>
                                  <w:showingPlcHdr/>
                                </w:sdtPr>
                                <w:sdtEndPr/>
                                <w:sdtContent>
                                  <w:bookmarkEnd w:id="38" w:displacedByCustomXml="prev"/>
                                  <w:bookmarkEnd w:id="37"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AF69" id="DocInfo" o:spid="_x0000_s1028" type="#_x0000_t202" style="position:absolute;margin-left:480pt;margin-top:141pt;width:89.25pt;height:102.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10A78E64" w:rsidR="00B86A43" w:rsidRDefault="005F55A5">
                              <w:pPr>
                                <w:pStyle w:val="Template-Dato"/>
                              </w:pPr>
                              <w:r>
                                <w:t>28</w:t>
                              </w:r>
                              <w:r w:rsidR="00F60650">
                                <w:t xml:space="preserve">. </w:t>
                              </w:r>
                              <w:r>
                                <w:t xml:space="preserve">maj </w:t>
                              </w:r>
                              <w:r w:rsidR="00F60650">
                                <w:t>202</w:t>
                              </w:r>
                              <w:r>
                                <w:t>4</w:t>
                              </w:r>
                            </w:p>
                          </w:sdtContent>
                        </w:sdt>
                      </w:tc>
                    </w:tr>
                    <w:tr w:rsidR="004F7069" w:rsidRPr="00244D70" w14:paraId="1C5F82AF" w14:textId="77777777" w:rsidTr="008A4158">
                      <w:trPr>
                        <w:trHeight w:val="558"/>
                        <w:hidden/>
                      </w:trPr>
                      <w:tc>
                        <w:tcPr>
                          <w:tcW w:w="2127" w:type="dxa"/>
                        </w:tcPr>
                        <w:bookmarkStart w:id="39" w:name="LAN_Jurno" w:displacedByCustomXml="next"/>
                        <w:bookmarkStart w:id="40"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Default="006E3FE7"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41" w:name="FLD_Reference"/>
                              <w:bookmarkEnd w:id="39"/>
                              <w:r w:rsidR="004F7069">
                                <w:rPr>
                                  <w:vanish/>
                                </w:rPr>
                                <w:t xml:space="preserve"> </w:t>
                              </w:r>
                              <w:bookmarkEnd w:id="40"/>
                              <w:sdt>
                                <w:sdtPr>
                                  <w:rPr>
                                    <w:vanish/>
                                  </w:rPr>
                                  <w:alias w:val="FLD_Reference"/>
                                  <w:tag w:val="{&quot;templafy&quot;:{&quot;id&quot;:&quot;59402540-005d-4a10-8fdb-c9c2bac1781b&quot;}}"/>
                                  <w:id w:val="104"/>
                                </w:sdtPr>
                                <w:sdtEndPr/>
                                <w:sdtContent>
                                  <w:r w:rsidR="008D7898">
                                    <w:rPr>
                                      <w:vanish/>
                                    </w:rPr>
                                    <w:t xml:space="preserve"> </w:t>
                                  </w:r>
                                </w:sdtContent>
                              </w:sdt>
                            </w:p>
                            <w:bookmarkEnd w:id="41" w:displacedByCustomXml="next"/>
                          </w:sdtContent>
                        </w:sdt>
                        <w:bookmarkStart w:id="42" w:name="USR_Initials"/>
                        <w:bookmarkStart w:id="43" w:name="USR_Initials_DIF"/>
                        <w:p w14:paraId="06A0E400" w14:textId="77777777" w:rsidR="004F7069" w:rsidRDefault="006E3FE7" w:rsidP="004F7069">
                          <w:pPr>
                            <w:pStyle w:val="Template"/>
                          </w:pPr>
                          <w:sdt>
                            <w:sdtPr>
                              <w:alias w:val="USR_Initials"/>
                              <w:tag w:val="{&quot;templafy&quot;:{&quot;id&quot;:&quot;e8235253-af6e-44fd-b18b-589fc322ce9b&quot;}}"/>
                              <w:id w:val="105"/>
                            </w:sdtPr>
                            <w:sdtEndPr/>
                            <w:sdtContent>
                              <w:r w:rsidR="008D7898">
                                <w:t xml:space="preserve"> </w:t>
                              </w:r>
                            </w:sdtContent>
                          </w:sdt>
                          <w:bookmarkEnd w:id="42"/>
                        </w:p>
                        <w:bookmarkEnd w:id="43"/>
                        <w:p w14:paraId="65579A0E" w14:textId="77777777" w:rsidR="004F7069" w:rsidRDefault="004F7069" w:rsidP="004F7069">
                          <w:pPr>
                            <w:pStyle w:val="Template"/>
                          </w:pPr>
                        </w:p>
                        <w:bookmarkStart w:id="44" w:name="USR_Email"/>
                        <w:bookmarkStart w:id="45" w:name="USR_Email_DIF"/>
                        <w:p w14:paraId="6CBE04EB" w14:textId="136FB1E6" w:rsidR="004F7069" w:rsidRDefault="006E3FE7"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44"/>
                        </w:p>
                        <w:bookmarkEnd w:id="45" w:displacedByCustomXml="next"/>
                        <w:bookmarkStart w:id="46" w:name="LAN_T_02" w:displacedByCustomXml="next"/>
                        <w:bookmarkStart w:id="47" w:name="USR_DirectPhone_DIF" w:displacedByCustomXml="next"/>
                        <w:sdt>
                          <w:sdtPr>
                            <w:alias w:val="group"/>
                            <w:tag w:val="{&quot;templafy&quot;:{&quot;id&quot;:&quot;c1c0826f-97d2-44cc-9e31-3ca1d5fb8afb&quot;}}"/>
                            <w:id w:val="-1478985065"/>
                          </w:sdtPr>
                          <w:sdtEndPr/>
                          <w:sdtContent>
                            <w:p w14:paraId="50CF928C" w14:textId="09106019" w:rsidR="004F7069" w:rsidRDefault="006E3FE7"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48" w:name="USR_DirectPhone"/>
                              <w:bookmarkEnd w:id="46"/>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48" w:displacedByCustomXml="next"/>
                          </w:sdtContent>
                        </w:sdt>
                        <w:bookmarkEnd w:id="47" w:displacedByCustomXml="next"/>
                        <w:bookmarkStart w:id="49" w:name="USR_Mobile_DIF" w:displacedByCustomXml="next"/>
                        <w:bookmarkStart w:id="50" w:name="LAN_M" w:displacedByCustomXml="next"/>
                        <w:sdt>
                          <w:sdtPr>
                            <w:rPr>
                              <w:vanish/>
                            </w:rPr>
                            <w:alias w:val="group"/>
                            <w:tag w:val="{&quot;templafy&quot;:{&quot;id&quot;:&quot;999502b5-56ec-4fdb-8f17-a70f8d0b00cc&quot;}}"/>
                            <w:id w:val="1240990953"/>
                            <w:showingPlcHdr/>
                          </w:sdtPr>
                          <w:sdtEndPr/>
                          <w:sdtContent>
                            <w:bookmarkEnd w:id="50" w:displacedByCustomXml="prev"/>
                            <w:bookmarkEnd w:id="49"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v:textbox>
              <w10:wrap anchorx="page" anchory="page"/>
            </v:shape>
          </w:pict>
        </mc:Fallback>
      </mc:AlternateContent>
    </w:r>
    <w:r w:rsidR="009410DC">
      <w:fldChar w:fldCharType="begin"/>
    </w:r>
    <w:r w:rsidR="009410DC">
      <w:instrText xml:space="preserve"> ADVANCE  \d 195 </w:instrText>
    </w:r>
    <w:r w:rsidR="009410DC">
      <w:fldChar w:fldCharType="end"/>
    </w:r>
    <w:r>
      <w:rPr>
        <w:noProof/>
      </w:rPr>
      <w:drawing>
        <wp:anchor distT="0" distB="0" distL="0" distR="0" simplePos="0" relativeHeight="251667456" behindDoc="0" locked="0" layoutInCell="1" allowOverlap="1" wp14:anchorId="26C57C93" wp14:editId="0148D844">
          <wp:simplePos x="0" y="0"/>
          <wp:positionH relativeFrom="page">
            <wp:posOffset>6102000</wp:posOffset>
          </wp:positionH>
          <wp:positionV relativeFrom="page">
            <wp:posOffset>536400</wp:posOffset>
          </wp:positionV>
          <wp:extent cx="1116000" cy="301109"/>
          <wp:effectExtent l="0" t="0" r="0" b="0"/>
          <wp:wrapNone/>
          <wp:docPr id="1832556523" name="Billede 1832556523"/>
          <wp:cNvGraphicFramePr/>
          <a:graphic xmlns:a="http://schemas.openxmlformats.org/drawingml/2006/main">
            <a:graphicData uri="http://schemas.openxmlformats.org/drawingml/2006/picture">
              <pic:pic xmlns:pic="http://schemas.openxmlformats.org/drawingml/2006/picture">
                <pic:nvPicPr>
                  <pic:cNvPr id="277525818" name="Logo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8EB50B8"/>
    <w:multiLevelType w:val="hybridMultilevel"/>
    <w:tmpl w:val="DC66C292"/>
    <w:lvl w:ilvl="0" w:tplc="FD44D786">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C9D183C"/>
    <w:multiLevelType w:val="hybridMultilevel"/>
    <w:tmpl w:val="7180A6A6"/>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40A6D5B"/>
    <w:multiLevelType w:val="hybridMultilevel"/>
    <w:tmpl w:val="00EC96D2"/>
    <w:lvl w:ilvl="0" w:tplc="F4E0D546">
      <w:start w:val="5"/>
      <w:numFmt w:val="bullet"/>
      <w:lvlText w:val="-"/>
      <w:lvlJc w:val="left"/>
      <w:pPr>
        <w:ind w:left="1440" w:hanging="360"/>
      </w:pPr>
      <w:rPr>
        <w:rFonts w:ascii="Arial" w:eastAsiaTheme="minorHAnsi" w:hAnsi="Arial" w:cs="Arial"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156923AA"/>
    <w:multiLevelType w:val="hybridMultilevel"/>
    <w:tmpl w:val="B21C56A0"/>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178871BB"/>
    <w:multiLevelType w:val="hybridMultilevel"/>
    <w:tmpl w:val="123E36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4" w15:restartNumberingAfterBreak="0">
    <w:nsid w:val="2A664AA4"/>
    <w:multiLevelType w:val="hybridMultilevel"/>
    <w:tmpl w:val="CBC27280"/>
    <w:lvl w:ilvl="0" w:tplc="290E7862">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2C2E1DC5"/>
    <w:multiLevelType w:val="hybridMultilevel"/>
    <w:tmpl w:val="123E36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2C347F7E"/>
    <w:multiLevelType w:val="hybridMultilevel"/>
    <w:tmpl w:val="9710B04E"/>
    <w:lvl w:ilvl="0" w:tplc="F4E0D546">
      <w:start w:val="5"/>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3506E3"/>
    <w:multiLevelType w:val="hybridMultilevel"/>
    <w:tmpl w:val="CA12C632"/>
    <w:lvl w:ilvl="0" w:tplc="63645D6E">
      <w:start w:val="9"/>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9373BE1"/>
    <w:multiLevelType w:val="hybridMultilevel"/>
    <w:tmpl w:val="86DAFADA"/>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CB3916"/>
    <w:multiLevelType w:val="hybridMultilevel"/>
    <w:tmpl w:val="08805E5C"/>
    <w:lvl w:ilvl="0" w:tplc="7E06141A">
      <w:start w:val="7"/>
      <w:numFmt w:val="decimal"/>
      <w:lvlText w:val="%1."/>
      <w:lvlJc w:val="left"/>
      <w:pPr>
        <w:ind w:left="720" w:hanging="360"/>
      </w:pPr>
      <w:rPr>
        <w:rFonts w:hint="default"/>
        <w:b/>
        <w:bCs/>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6D5467"/>
    <w:multiLevelType w:val="hybridMultilevel"/>
    <w:tmpl w:val="E6ACED82"/>
    <w:lvl w:ilvl="0" w:tplc="745C8FE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5E9E1576"/>
    <w:multiLevelType w:val="hybridMultilevel"/>
    <w:tmpl w:val="162632DE"/>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2B398D"/>
    <w:multiLevelType w:val="hybridMultilevel"/>
    <w:tmpl w:val="628E5470"/>
    <w:lvl w:ilvl="0" w:tplc="C87A7928">
      <w:start w:val="2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6C2C317C"/>
    <w:multiLevelType w:val="hybridMultilevel"/>
    <w:tmpl w:val="144AC790"/>
    <w:lvl w:ilvl="0" w:tplc="6BCAB02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4BC28B7"/>
    <w:multiLevelType w:val="hybridMultilevel"/>
    <w:tmpl w:val="71A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F9D758A"/>
    <w:multiLevelType w:val="hybridMultilevel"/>
    <w:tmpl w:val="0B6ED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56108746">
    <w:abstractNumId w:val="27"/>
  </w:num>
  <w:num w:numId="2" w16cid:durableId="1304047632">
    <w:abstractNumId w:val="7"/>
  </w:num>
  <w:num w:numId="3" w16cid:durableId="877426400">
    <w:abstractNumId w:val="6"/>
  </w:num>
  <w:num w:numId="4" w16cid:durableId="332999334">
    <w:abstractNumId w:val="5"/>
  </w:num>
  <w:num w:numId="5" w16cid:durableId="1785418732">
    <w:abstractNumId w:val="4"/>
  </w:num>
  <w:num w:numId="6" w16cid:durableId="514195988">
    <w:abstractNumId w:val="25"/>
  </w:num>
  <w:num w:numId="7" w16cid:durableId="725221613">
    <w:abstractNumId w:val="3"/>
  </w:num>
  <w:num w:numId="8" w16cid:durableId="400951587">
    <w:abstractNumId w:val="2"/>
  </w:num>
  <w:num w:numId="9" w16cid:durableId="1818377284">
    <w:abstractNumId w:val="1"/>
  </w:num>
  <w:num w:numId="10" w16cid:durableId="842551701">
    <w:abstractNumId w:val="0"/>
  </w:num>
  <w:num w:numId="11" w16cid:durableId="238372065">
    <w:abstractNumId w:val="8"/>
  </w:num>
  <w:num w:numId="12" w16cid:durableId="1070466796">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9204405">
    <w:abstractNumId w:val="24"/>
  </w:num>
  <w:num w:numId="14" w16cid:durableId="464086172">
    <w:abstractNumId w:val="23"/>
    <w:lvlOverride w:ilvl="0">
      <w:startOverride w:val="1"/>
    </w:lvlOverride>
    <w:lvlOverride w:ilvl="1"/>
    <w:lvlOverride w:ilvl="2"/>
    <w:lvlOverride w:ilvl="3"/>
    <w:lvlOverride w:ilvl="4"/>
    <w:lvlOverride w:ilvl="5"/>
    <w:lvlOverride w:ilvl="6"/>
    <w:lvlOverride w:ilvl="7"/>
    <w:lvlOverride w:ilvl="8"/>
  </w:num>
  <w:num w:numId="15" w16cid:durableId="502551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9135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990972">
    <w:abstractNumId w:val="12"/>
  </w:num>
  <w:num w:numId="18" w16cid:durableId="1016924821">
    <w:abstractNumId w:val="15"/>
  </w:num>
  <w:num w:numId="19" w16cid:durableId="1327707435">
    <w:abstractNumId w:val="16"/>
  </w:num>
  <w:num w:numId="20" w16cid:durableId="686756532">
    <w:abstractNumId w:val="22"/>
  </w:num>
  <w:num w:numId="21" w16cid:durableId="1719284966">
    <w:abstractNumId w:val="11"/>
  </w:num>
  <w:num w:numId="22" w16cid:durableId="565263515">
    <w:abstractNumId w:val="20"/>
  </w:num>
  <w:num w:numId="23" w16cid:durableId="727802900">
    <w:abstractNumId w:val="14"/>
  </w:num>
  <w:num w:numId="24" w16cid:durableId="1431658997">
    <w:abstractNumId w:val="26"/>
  </w:num>
  <w:num w:numId="25" w16cid:durableId="1725831634">
    <w:abstractNumId w:val="18"/>
  </w:num>
  <w:num w:numId="26" w16cid:durableId="1253851197">
    <w:abstractNumId w:val="10"/>
  </w:num>
  <w:num w:numId="27" w16cid:durableId="170343587">
    <w:abstractNumId w:val="21"/>
  </w:num>
  <w:num w:numId="28" w16cid:durableId="721442017">
    <w:abstractNumId w:val="19"/>
  </w:num>
  <w:num w:numId="29" w16cid:durableId="1425877269">
    <w:abstractNumId w:val="9"/>
  </w:num>
  <w:num w:numId="30" w16cid:durableId="8523067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8C7A51A1-5179-47C0-B76D-656CFE99EBEA}"/>
  </w:docVars>
  <w:rsids>
    <w:rsidRoot w:val="005B3406"/>
    <w:rsid w:val="00004865"/>
    <w:rsid w:val="000240DE"/>
    <w:rsid w:val="00040734"/>
    <w:rsid w:val="0004455C"/>
    <w:rsid w:val="000526BA"/>
    <w:rsid w:val="00053CB6"/>
    <w:rsid w:val="000606EF"/>
    <w:rsid w:val="0008109C"/>
    <w:rsid w:val="000877AC"/>
    <w:rsid w:val="000902C0"/>
    <w:rsid w:val="000903B4"/>
    <w:rsid w:val="00092234"/>
    <w:rsid w:val="00094ABD"/>
    <w:rsid w:val="000A715A"/>
    <w:rsid w:val="000C0877"/>
    <w:rsid w:val="000C4784"/>
    <w:rsid w:val="000C53D5"/>
    <w:rsid w:val="000C62AB"/>
    <w:rsid w:val="00104A4E"/>
    <w:rsid w:val="0012230C"/>
    <w:rsid w:val="001257E3"/>
    <w:rsid w:val="0013244F"/>
    <w:rsid w:val="00136696"/>
    <w:rsid w:val="00151FED"/>
    <w:rsid w:val="00161BCA"/>
    <w:rsid w:val="00182651"/>
    <w:rsid w:val="0018409D"/>
    <w:rsid w:val="00194C0E"/>
    <w:rsid w:val="00196B62"/>
    <w:rsid w:val="001D3BB2"/>
    <w:rsid w:val="001D772B"/>
    <w:rsid w:val="001D7CB6"/>
    <w:rsid w:val="001D7E05"/>
    <w:rsid w:val="001E1F24"/>
    <w:rsid w:val="001E5837"/>
    <w:rsid w:val="0020450A"/>
    <w:rsid w:val="00206164"/>
    <w:rsid w:val="00217BA7"/>
    <w:rsid w:val="00241488"/>
    <w:rsid w:val="00244D70"/>
    <w:rsid w:val="002541CC"/>
    <w:rsid w:val="0026646D"/>
    <w:rsid w:val="002668C1"/>
    <w:rsid w:val="00277388"/>
    <w:rsid w:val="002944DE"/>
    <w:rsid w:val="002A3C75"/>
    <w:rsid w:val="002D2CEA"/>
    <w:rsid w:val="002D5562"/>
    <w:rsid w:val="002D58D6"/>
    <w:rsid w:val="002E3E8B"/>
    <w:rsid w:val="002E74A4"/>
    <w:rsid w:val="00300DFF"/>
    <w:rsid w:val="003237A7"/>
    <w:rsid w:val="00332E9F"/>
    <w:rsid w:val="00345F91"/>
    <w:rsid w:val="003679E9"/>
    <w:rsid w:val="00377718"/>
    <w:rsid w:val="003865C8"/>
    <w:rsid w:val="00387C70"/>
    <w:rsid w:val="00396799"/>
    <w:rsid w:val="003A558B"/>
    <w:rsid w:val="003A6B9B"/>
    <w:rsid w:val="003B35B0"/>
    <w:rsid w:val="003C4F9F"/>
    <w:rsid w:val="003C60F1"/>
    <w:rsid w:val="003D0872"/>
    <w:rsid w:val="003D775B"/>
    <w:rsid w:val="003E0E76"/>
    <w:rsid w:val="003E5FCC"/>
    <w:rsid w:val="003E6017"/>
    <w:rsid w:val="0040216A"/>
    <w:rsid w:val="00402679"/>
    <w:rsid w:val="004211D4"/>
    <w:rsid w:val="00424709"/>
    <w:rsid w:val="00424AD9"/>
    <w:rsid w:val="0043198C"/>
    <w:rsid w:val="00437113"/>
    <w:rsid w:val="0046701B"/>
    <w:rsid w:val="0048226E"/>
    <w:rsid w:val="00484E5F"/>
    <w:rsid w:val="004A2365"/>
    <w:rsid w:val="004B010E"/>
    <w:rsid w:val="004C01B2"/>
    <w:rsid w:val="004D393A"/>
    <w:rsid w:val="004E57FD"/>
    <w:rsid w:val="004F6CAA"/>
    <w:rsid w:val="004F7069"/>
    <w:rsid w:val="00503C1A"/>
    <w:rsid w:val="0051507C"/>
    <w:rsid w:val="005178A7"/>
    <w:rsid w:val="00520B42"/>
    <w:rsid w:val="00527EEC"/>
    <w:rsid w:val="00533536"/>
    <w:rsid w:val="00543CEF"/>
    <w:rsid w:val="00544487"/>
    <w:rsid w:val="0055732F"/>
    <w:rsid w:val="00565836"/>
    <w:rsid w:val="0056791F"/>
    <w:rsid w:val="005705BD"/>
    <w:rsid w:val="005743F4"/>
    <w:rsid w:val="00582AE7"/>
    <w:rsid w:val="0058541D"/>
    <w:rsid w:val="00595EA7"/>
    <w:rsid w:val="005A0D41"/>
    <w:rsid w:val="005A28D4"/>
    <w:rsid w:val="005A6B24"/>
    <w:rsid w:val="005B3406"/>
    <w:rsid w:val="005C165F"/>
    <w:rsid w:val="005C5F97"/>
    <w:rsid w:val="005F1580"/>
    <w:rsid w:val="005F3ED8"/>
    <w:rsid w:val="005F55A5"/>
    <w:rsid w:val="005F6B57"/>
    <w:rsid w:val="006225FC"/>
    <w:rsid w:val="00626B58"/>
    <w:rsid w:val="006454F0"/>
    <w:rsid w:val="006458B4"/>
    <w:rsid w:val="006508FE"/>
    <w:rsid w:val="00655B49"/>
    <w:rsid w:val="00677901"/>
    <w:rsid w:val="00681D83"/>
    <w:rsid w:val="006900C2"/>
    <w:rsid w:val="006B30A9"/>
    <w:rsid w:val="006D4331"/>
    <w:rsid w:val="006D758C"/>
    <w:rsid w:val="006E3FE7"/>
    <w:rsid w:val="0070267E"/>
    <w:rsid w:val="00706E32"/>
    <w:rsid w:val="00711DB8"/>
    <w:rsid w:val="007146B5"/>
    <w:rsid w:val="00722F2B"/>
    <w:rsid w:val="00737623"/>
    <w:rsid w:val="007443D0"/>
    <w:rsid w:val="007546AF"/>
    <w:rsid w:val="00763539"/>
    <w:rsid w:val="00765934"/>
    <w:rsid w:val="0077140E"/>
    <w:rsid w:val="00777E9E"/>
    <w:rsid w:val="00782C2F"/>
    <w:rsid w:val="007902CF"/>
    <w:rsid w:val="007B1587"/>
    <w:rsid w:val="007B3690"/>
    <w:rsid w:val="007C14B5"/>
    <w:rsid w:val="007E373C"/>
    <w:rsid w:val="007F727E"/>
    <w:rsid w:val="008045AE"/>
    <w:rsid w:val="00813E50"/>
    <w:rsid w:val="00832593"/>
    <w:rsid w:val="008579ED"/>
    <w:rsid w:val="008608EE"/>
    <w:rsid w:val="0086098A"/>
    <w:rsid w:val="00877838"/>
    <w:rsid w:val="00885428"/>
    <w:rsid w:val="008924DF"/>
    <w:rsid w:val="00892D08"/>
    <w:rsid w:val="00893791"/>
    <w:rsid w:val="00897471"/>
    <w:rsid w:val="008A0ED7"/>
    <w:rsid w:val="008A18EF"/>
    <w:rsid w:val="008C5850"/>
    <w:rsid w:val="008C5FAE"/>
    <w:rsid w:val="008D7898"/>
    <w:rsid w:val="008E5870"/>
    <w:rsid w:val="008E5A6D"/>
    <w:rsid w:val="008F157C"/>
    <w:rsid w:val="008F32DF"/>
    <w:rsid w:val="008F4D20"/>
    <w:rsid w:val="008F5230"/>
    <w:rsid w:val="00915D08"/>
    <w:rsid w:val="00931064"/>
    <w:rsid w:val="00940286"/>
    <w:rsid w:val="009410DC"/>
    <w:rsid w:val="009421EE"/>
    <w:rsid w:val="0094757D"/>
    <w:rsid w:val="00951B25"/>
    <w:rsid w:val="00963FD5"/>
    <w:rsid w:val="0096428B"/>
    <w:rsid w:val="00971747"/>
    <w:rsid w:val="009737E4"/>
    <w:rsid w:val="00980038"/>
    <w:rsid w:val="00983B74"/>
    <w:rsid w:val="00984145"/>
    <w:rsid w:val="00985788"/>
    <w:rsid w:val="00990263"/>
    <w:rsid w:val="009A4CCC"/>
    <w:rsid w:val="009A50B6"/>
    <w:rsid w:val="009D1E80"/>
    <w:rsid w:val="009E4B94"/>
    <w:rsid w:val="009E4DBC"/>
    <w:rsid w:val="00A01E22"/>
    <w:rsid w:val="00A04236"/>
    <w:rsid w:val="00A13C50"/>
    <w:rsid w:val="00A224A4"/>
    <w:rsid w:val="00A36F5A"/>
    <w:rsid w:val="00A60387"/>
    <w:rsid w:val="00A74E35"/>
    <w:rsid w:val="00A842A0"/>
    <w:rsid w:val="00A91DA5"/>
    <w:rsid w:val="00AB4582"/>
    <w:rsid w:val="00AC2BE0"/>
    <w:rsid w:val="00AF1D02"/>
    <w:rsid w:val="00B00D92"/>
    <w:rsid w:val="00B12ADB"/>
    <w:rsid w:val="00B173F7"/>
    <w:rsid w:val="00B41D9B"/>
    <w:rsid w:val="00B86A43"/>
    <w:rsid w:val="00BA1733"/>
    <w:rsid w:val="00BB4255"/>
    <w:rsid w:val="00BC014C"/>
    <w:rsid w:val="00BC715C"/>
    <w:rsid w:val="00BD0042"/>
    <w:rsid w:val="00BE519C"/>
    <w:rsid w:val="00C051A8"/>
    <w:rsid w:val="00C16494"/>
    <w:rsid w:val="00C2539B"/>
    <w:rsid w:val="00C357EF"/>
    <w:rsid w:val="00C45E0A"/>
    <w:rsid w:val="00C55B54"/>
    <w:rsid w:val="00C66A86"/>
    <w:rsid w:val="00C700F5"/>
    <w:rsid w:val="00C73A65"/>
    <w:rsid w:val="00CA0A7D"/>
    <w:rsid w:val="00CC17DF"/>
    <w:rsid w:val="00CC6322"/>
    <w:rsid w:val="00CD64EC"/>
    <w:rsid w:val="00CE00C7"/>
    <w:rsid w:val="00CE485C"/>
    <w:rsid w:val="00CE5308"/>
    <w:rsid w:val="00CF31ED"/>
    <w:rsid w:val="00D0743D"/>
    <w:rsid w:val="00D137CF"/>
    <w:rsid w:val="00D14BAB"/>
    <w:rsid w:val="00D25C02"/>
    <w:rsid w:val="00D27D0E"/>
    <w:rsid w:val="00D364E1"/>
    <w:rsid w:val="00D3752F"/>
    <w:rsid w:val="00D50A6D"/>
    <w:rsid w:val="00D53670"/>
    <w:rsid w:val="00D74715"/>
    <w:rsid w:val="00D96141"/>
    <w:rsid w:val="00DA0869"/>
    <w:rsid w:val="00DA6155"/>
    <w:rsid w:val="00DB2B23"/>
    <w:rsid w:val="00DB31AF"/>
    <w:rsid w:val="00DC61BD"/>
    <w:rsid w:val="00DC769E"/>
    <w:rsid w:val="00DD1936"/>
    <w:rsid w:val="00DD7F18"/>
    <w:rsid w:val="00DE2B28"/>
    <w:rsid w:val="00E01740"/>
    <w:rsid w:val="00E02EAE"/>
    <w:rsid w:val="00E207D7"/>
    <w:rsid w:val="00E20B09"/>
    <w:rsid w:val="00E26031"/>
    <w:rsid w:val="00E27E17"/>
    <w:rsid w:val="00E53EE9"/>
    <w:rsid w:val="00E76070"/>
    <w:rsid w:val="00EA09EB"/>
    <w:rsid w:val="00EB2F7F"/>
    <w:rsid w:val="00ED2DEA"/>
    <w:rsid w:val="00F04689"/>
    <w:rsid w:val="00F10500"/>
    <w:rsid w:val="00F15363"/>
    <w:rsid w:val="00F236A2"/>
    <w:rsid w:val="00F3545E"/>
    <w:rsid w:val="00F5537A"/>
    <w:rsid w:val="00F5594D"/>
    <w:rsid w:val="00F57948"/>
    <w:rsid w:val="00F60650"/>
    <w:rsid w:val="00F65BA3"/>
    <w:rsid w:val="00F710A5"/>
    <w:rsid w:val="00F92D87"/>
    <w:rsid w:val="00FA1DDC"/>
    <w:rsid w:val="00FA6976"/>
    <w:rsid w:val="00FB2B28"/>
    <w:rsid w:val="00FB5D06"/>
    <w:rsid w:val="00FC1020"/>
    <w:rsid w:val="00FD3E9C"/>
    <w:rsid w:val="00FD6C00"/>
    <w:rsid w:val="00FE2C9C"/>
    <w:rsid w:val="00FF58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D3164"/>
  <w15:docId w15:val="{D3364D99-58BD-4BD4-B468-79977AA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41"/>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F5594D"/>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rPr>
  </w:style>
  <w:style w:type="paragraph" w:customStyle="1" w:styleId="Template-Department">
    <w:name w:val="Template - Department"/>
    <w:basedOn w:val="Template"/>
    <w:uiPriority w:val="8"/>
    <w:semiHidden/>
    <w:rsid w:val="005743F4"/>
    <w:rPr>
      <w:b/>
    </w:rPr>
  </w:style>
  <w:style w:type="paragraph" w:customStyle="1" w:styleId="DocInfoLine">
    <w:name w:val="DocInfoLine"/>
    <w:basedOn w:val="Normal"/>
    <w:link w:val="DocInfoLineTegn"/>
    <w:uiPriority w:val="9"/>
    <w:semiHidden/>
    <w:rsid w:val="000C4784"/>
    <w:pPr>
      <w:tabs>
        <w:tab w:val="left" w:pos="2155"/>
      </w:tabs>
      <w:ind w:left="2155" w:hanging="2155"/>
    </w:pPr>
  </w:style>
  <w:style w:type="paragraph" w:customStyle="1" w:styleId="Sender">
    <w:name w:val="Sender"/>
    <w:basedOn w:val="Normal"/>
    <w:uiPriority w:val="9"/>
    <w:semiHidden/>
    <w:rsid w:val="003237A7"/>
    <w:pPr>
      <w:keepNext/>
      <w:keepLines/>
    </w:pPr>
  </w:style>
  <w:style w:type="paragraph" w:customStyle="1" w:styleId="Sender-Name">
    <w:name w:val="Sender - Name"/>
    <w:basedOn w:val="Sender"/>
    <w:uiPriority w:val="9"/>
    <w:semiHidden/>
    <w:rsid w:val="003237A7"/>
    <w:rPr>
      <w:b/>
    </w:rPr>
  </w:style>
  <w:style w:type="paragraph" w:styleId="Listeafsnit">
    <w:name w:val="List Paragraph"/>
    <w:basedOn w:val="Normal"/>
    <w:uiPriority w:val="34"/>
    <w:qFormat/>
    <w:rsid w:val="00C2539B"/>
    <w:pPr>
      <w:ind w:left="720"/>
      <w:contextualSpacing/>
    </w:pPr>
  </w:style>
  <w:style w:type="paragraph" w:customStyle="1" w:styleId="Template-Departmentname">
    <w:name w:val="Template - Department name"/>
    <w:basedOn w:val="Template"/>
    <w:uiPriority w:val="8"/>
    <w:rsid w:val="004F6CAA"/>
  </w:style>
  <w:style w:type="paragraph" w:customStyle="1" w:styleId="punkter">
    <w:name w:val="punkter"/>
    <w:basedOn w:val="DocInfoLine"/>
    <w:link w:val="punkterTegn"/>
    <w:qFormat/>
    <w:rsid w:val="008A18EF"/>
    <w:pPr>
      <w:framePr w:hSpace="141" w:wrap="around" w:vAnchor="page" w:hAnchor="text" w:y="2629"/>
      <w:tabs>
        <w:tab w:val="clear" w:pos="2155"/>
      </w:tabs>
      <w:ind w:left="0" w:firstLine="0"/>
    </w:pPr>
  </w:style>
  <w:style w:type="character" w:customStyle="1" w:styleId="DocInfoLineTegn">
    <w:name w:val="DocInfoLine Tegn"/>
    <w:basedOn w:val="Standardskrifttypeiafsnit"/>
    <w:link w:val="DocInfoLine"/>
    <w:uiPriority w:val="9"/>
    <w:semiHidden/>
    <w:rsid w:val="008A18EF"/>
  </w:style>
  <w:style w:type="character" w:customStyle="1" w:styleId="punkterTegn">
    <w:name w:val="punkter Tegn"/>
    <w:basedOn w:val="DocInfoLineTegn"/>
    <w:link w:val="punkter"/>
    <w:rsid w:val="008A18EF"/>
  </w:style>
  <w:style w:type="character" w:styleId="Ulstomtale">
    <w:name w:val="Unresolved Mention"/>
    <w:basedOn w:val="Standardskrifttypeiafsnit"/>
    <w:uiPriority w:val="99"/>
    <w:semiHidden/>
    <w:unhideWhenUsed/>
    <w:rsid w:val="00737623"/>
    <w:rPr>
      <w:color w:val="605E5C"/>
      <w:shd w:val="clear" w:color="auto" w:fill="E1DFDD"/>
    </w:rPr>
  </w:style>
  <w:style w:type="character" w:styleId="Kommentarhenvisning">
    <w:name w:val="annotation reference"/>
    <w:basedOn w:val="Standardskrifttypeiafsnit"/>
    <w:uiPriority w:val="99"/>
    <w:semiHidden/>
    <w:unhideWhenUsed/>
    <w:rsid w:val="00BC014C"/>
    <w:rPr>
      <w:sz w:val="16"/>
      <w:szCs w:val="16"/>
    </w:rPr>
  </w:style>
  <w:style w:type="paragraph" w:styleId="Kommentartekst">
    <w:name w:val="annotation text"/>
    <w:basedOn w:val="Normal"/>
    <w:link w:val="KommentartekstTegn"/>
    <w:uiPriority w:val="99"/>
    <w:unhideWhenUsed/>
    <w:rsid w:val="00BC014C"/>
    <w:pPr>
      <w:spacing w:line="240" w:lineRule="auto"/>
    </w:pPr>
    <w:rPr>
      <w:sz w:val="20"/>
      <w:szCs w:val="20"/>
    </w:rPr>
  </w:style>
  <w:style w:type="character" w:customStyle="1" w:styleId="KommentartekstTegn">
    <w:name w:val="Kommentartekst Tegn"/>
    <w:basedOn w:val="Standardskrifttypeiafsnit"/>
    <w:link w:val="Kommentartekst"/>
    <w:uiPriority w:val="99"/>
    <w:rsid w:val="00BC014C"/>
    <w:rPr>
      <w:sz w:val="20"/>
      <w:szCs w:val="20"/>
    </w:rPr>
  </w:style>
  <w:style w:type="paragraph" w:styleId="Kommentaremne">
    <w:name w:val="annotation subject"/>
    <w:basedOn w:val="Kommentartekst"/>
    <w:next w:val="Kommentartekst"/>
    <w:link w:val="KommentaremneTegn"/>
    <w:uiPriority w:val="99"/>
    <w:semiHidden/>
    <w:unhideWhenUsed/>
    <w:rsid w:val="00BC014C"/>
    <w:rPr>
      <w:b/>
      <w:bCs/>
    </w:rPr>
  </w:style>
  <w:style w:type="character" w:customStyle="1" w:styleId="KommentaremneTegn">
    <w:name w:val="Kommentaremne Tegn"/>
    <w:basedOn w:val="KommentartekstTegn"/>
    <w:link w:val="Kommentaremne"/>
    <w:uiPriority w:val="99"/>
    <w:semiHidden/>
    <w:rsid w:val="00BC014C"/>
    <w:rPr>
      <w:b/>
      <w:bCs/>
      <w:sz w:val="20"/>
      <w:szCs w:val="20"/>
    </w:rPr>
  </w:style>
  <w:style w:type="character" w:styleId="BesgtLink">
    <w:name w:val="FollowedHyperlink"/>
    <w:basedOn w:val="Standardskrifttypeiafsnit"/>
    <w:uiPriority w:val="21"/>
    <w:semiHidden/>
    <w:unhideWhenUsed/>
    <w:rsid w:val="001D772B"/>
    <w:rPr>
      <w:color w:val="954F72" w:themeColor="followedHyperlink"/>
      <w:u w:val="single"/>
    </w:rPr>
  </w:style>
  <w:style w:type="paragraph" w:styleId="Korrektur">
    <w:name w:val="Revision"/>
    <w:hidden/>
    <w:uiPriority w:val="99"/>
    <w:semiHidden/>
    <w:rsid w:val="00C164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9661">
      <w:bodyDiv w:val="1"/>
      <w:marLeft w:val="0"/>
      <w:marRight w:val="0"/>
      <w:marTop w:val="0"/>
      <w:marBottom w:val="0"/>
      <w:divBdr>
        <w:top w:val="none" w:sz="0" w:space="0" w:color="auto"/>
        <w:left w:val="none" w:sz="0" w:space="0" w:color="auto"/>
        <w:bottom w:val="none" w:sz="0" w:space="0" w:color="auto"/>
        <w:right w:val="none" w:sz="0" w:space="0" w:color="auto"/>
      </w:divBdr>
    </w:div>
    <w:div w:id="515966042">
      <w:bodyDiv w:val="1"/>
      <w:marLeft w:val="0"/>
      <w:marRight w:val="0"/>
      <w:marTop w:val="0"/>
      <w:marBottom w:val="0"/>
      <w:divBdr>
        <w:top w:val="none" w:sz="0" w:space="0" w:color="auto"/>
        <w:left w:val="none" w:sz="0" w:space="0" w:color="auto"/>
        <w:bottom w:val="none" w:sz="0" w:space="0" w:color="auto"/>
        <w:right w:val="none" w:sz="0" w:space="0" w:color="auto"/>
      </w:divBdr>
    </w:div>
    <w:div w:id="623850513">
      <w:bodyDiv w:val="1"/>
      <w:marLeft w:val="0"/>
      <w:marRight w:val="0"/>
      <w:marTop w:val="0"/>
      <w:marBottom w:val="0"/>
      <w:divBdr>
        <w:top w:val="none" w:sz="0" w:space="0" w:color="auto"/>
        <w:left w:val="none" w:sz="0" w:space="0" w:color="auto"/>
        <w:bottom w:val="none" w:sz="0" w:space="0" w:color="auto"/>
        <w:right w:val="none" w:sz="0" w:space="0" w:color="auto"/>
      </w:divBdr>
    </w:div>
    <w:div w:id="1026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ppData\Local\Temp\1\Templafy\WordVsto\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06EF0C7314ECE880BD3B29820748A"/>
        <w:category>
          <w:name w:val="Generelt"/>
          <w:gallery w:val="placeholder"/>
        </w:category>
        <w:types>
          <w:type w:val="bbPlcHdr"/>
        </w:types>
        <w:behaviors>
          <w:behavior w:val="content"/>
        </w:behaviors>
        <w:guid w:val="{01898545-12E5-4949-B26D-A0075D0D96E2}"/>
      </w:docPartPr>
      <w:docPartBody>
        <w:p w:rsidR="00087945" w:rsidRDefault="00087945">
          <w:pPr>
            <w:pStyle w:val="43606EF0C7314ECE880BD3B29820748A"/>
          </w:pPr>
          <w:r>
            <w:t xml:space="preserve"> &lt;Name&gt;</w:t>
          </w:r>
        </w:p>
      </w:docPartBody>
    </w:docPart>
    <w:docPart>
      <w:docPartPr>
        <w:name w:val="1C9C30F07A4943488EA4F9F5C8E16C94"/>
        <w:category>
          <w:name w:val="Generelt"/>
          <w:gallery w:val="placeholder"/>
        </w:category>
        <w:types>
          <w:type w:val="bbPlcHdr"/>
        </w:types>
        <w:behaviors>
          <w:behavior w:val="content"/>
        </w:behaviors>
        <w:guid w:val="{1B2E752E-270E-466C-918C-9A3252E47593}"/>
      </w:docPartPr>
      <w:docPartBody>
        <w:p w:rsidR="00087945" w:rsidRDefault="00087945">
          <w:pPr>
            <w:pStyle w:val="1C9C30F07A4943488EA4F9F5C8E16C94"/>
          </w:pPr>
          <w: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5"/>
    <w:rsid w:val="00087945"/>
    <w:rsid w:val="00236B87"/>
    <w:rsid w:val="006D758C"/>
    <w:rsid w:val="006F524C"/>
    <w:rsid w:val="00E74C1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43606EF0C7314ECE880BD3B29820748A">
    <w:name w:val="43606EF0C7314ECE880BD3B29820748A"/>
  </w:style>
  <w:style w:type="paragraph" w:customStyle="1" w:styleId="1C9C30F07A4943488EA4F9F5C8E16C94">
    <w:name w:val="1C9C30F07A4943488EA4F9F5C8E16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SDU">
      <a:dk1>
        <a:sysClr val="windowText" lastClr="000000"/>
      </a:dk1>
      <a:lt1>
        <a:sysClr val="window" lastClr="FFFFFF"/>
      </a:lt1>
      <a:dk2>
        <a:srgbClr val="473729"/>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elementConfiguration":{"binding":"{{Translate(\"Agenda\")}}","removeAndKeepContent":false,"disableUpdates":false,"type":"text"},"type":"richTextContentControl","id":"5bc8fe56-9b41-4418-8d41-f603553449b7"},{"elementConfiguration":{"binding":"{{Translate(\"Subject\")}}","removeAndKeepContent":false,"disableUpdates":false,"type":"text"},"type":"richTextContentControl","id":"0a244f07-804b-4577-b57b-e0a168d6f358"},{"elementConfiguration":{"binding":"{{Translate(\"Subject\")}}","removeAndKeepContent":false,"disableUpdates":false,"type":"text"},"type":"richTextContentControl","id":"a26084ab-728c-4627-b3e0-66d17c1c69e2"},{"elementConfiguration":{"binding":"{{Translate(\"DateandTime\")}}","removeAndKeepContent":false,"disableUpdates":false,"type":"text"},"type":"richTextContentControl","id":"a24161fd-a3a8-4a42-a6e9-3321465c110f"},{"elementConfiguration":{"binding":"{{Translate(\"DateandTime\")}}","removeAndKeepContent":false,"disableUpdates":false,"type":"text"},"type":"richTextContentControl","id":"bf7f3ac4-52a4-4227-83d8-20dd11b0f848"},{"elementConfiguration":{"binding":"{{Translate(\"Location\")}}","removeAndKeepContent":false,"disableUpdates":false,"type":"text"},"type":"richTextContentControl","id":"e1e2216b-08e4-471f-9728-d9b0b14a55bc"},{"elementConfiguration":{"binding":"{{Translate(\"Location\")}}","removeAndKeepContent":false,"disableUpdates":false,"type":"text"},"type":"richTextContentControl","id":"d90cc9b5-e958-494c-b330-96512d6d363b"},{"elementConfiguration":{"binding":"{{Translate(\"Invited\")}}","removeAndKeepContent":false,"disableUpdates":false,"type":"text"},"type":"richTextContentControl","id":"3e52c91d-0acd-4ad0-acb6-59c59cb3a84a"},{"elementConfiguration":{"binding":"{{Translate(\"Invited\")}}","removeAndKeepContent":false,"disableUpdates":false,"type":"text"},"type":"richTextContentControl","id":"2dcf36f2-c785-4327-93ff-5bed954632ae"},{"elementConfiguration":{"binding":"{{Translate(\"CancellationFrom\")}}","removeAndKeepContent":false,"disableUpdates":false,"type":"text"},"type":"richTextContentControl","id":"a5b83f58-7c06-4672-98e0-9b2343fa7459"},{"elementConfiguration":{"binding":"{{Translate(\"CancellationFrom\")}}","removeAndKeepContent":false,"disableUpdates":false,"type":"text"},"type":"richTextContentControl","id":"26505d54-0234-48cf-858e-111d05c27fbb"},{"elementConfiguration":{"binding":"{{Translate(\"AgendasentTo\")}}","removeAndKeepContent":false,"disableUpdates":false,"type":"text"},"type":"richTextContentControl","id":"e46317e6-05d7-48c3-a547-fbed36d10a6c"},{"elementConfiguration":{"binding":"{{Translate(\"AgendasentTo\")}}","removeAndKeepContent":false,"disableUpdates":false,"type":"text"},"type":"richTextContentControl","id":"7f6dadd2-276c-479f-9469-00a86dc22718"},{"elementConfiguration":{"binding":"{{Translate(\"Mødeleder\")}}","removeAndKeepContent":false,"disableUpdates":false,"type":"text"},"type":"richTextContentControl","id":"8d1c9860-50b8-45ad-813c-69a17ebb0802"},{"elementConfiguration":{"binding":"{{Translate(\"Mødeleder\")}}","removeAndKeepContent":false,"disableUpdates":false,"type":"text"},"type":"richTextContentControl","id":"412ef243-1aaf-4f8c-b777-c33a961f5f00"},{"elementConfiguration":{"binding":"{{Translate(\"PointsDiscussion\")}}","removeAndKeepContent":false,"disableUpdates":false,"type":"text"},"type":"richTextContentControl","id":"bc6c775b-1af3-4f7d-85cf-ebdb21ece865"},{"elementConfiguration":{"binding":"{{Translate(\"Velkomst\")}}","removeAndKeepContent":false,"disableUpdates":false,"type":"text"},"type":"richTextContentControl","id":"76e71156-a00c-4281-b797-6be0dcd08a64"},{"elementConfiguration":{"binding":"{{Translate(\"Included\")}}","removeAndKeepContent":false,"disableUpdates":false,"type":"text"},"type":"richTextContentControl","id":"a514ac6e-afa3-47a9-a883-05e44e1c828f"},{"elementConfiguration":{"binding":"{{Translate(\"Processupdate\")}}","removeAndKeepContent":false,"disableUpdates":false,"type":"text"},"type":"richTextContentControl","id":"a00ed892-293a-4ba0-93d1-ac023040b5ac"},{"elementConfiguration":{"binding":"{{Translate(\"otherInput\")}}","removeAndKeepContent":false,"disableUpdates":false,"type":"text"},"type":"richTextContentControl","id":"46265986-c6a9-435f-8750-0d5e599d0f92"},{"elementConfiguration":{"binding":"{{Translate(\"Orienteringspunkt\")}}","removeAndKeepContent":false,"disableUpdates":false,"type":"text"},"type":"richTextContentControl","id":"fa255e41-0ca0-4bd0-bc8e-70ab0724f3be"},{"elementConfiguration":{"binding":"{{Translate(\"Text\")}}","removeAndKeepContent":false,"disableUpdates":false,"type":"text"},"type":"richTextContentControl","id":"73596233-24f3-46d9-be24-a865a02d1ffc"},{"elementConfiguration":{"binding":"{{Translate(\"Sagsfremstilling\")}}","removeAndKeepContent":false,"disableUpdates":false,"type":"text"},"type":"richTextContentControl","id":"e89b2fdc-b25a-46e3-bbda-c8cb27c70f65"},{"elementConfiguration":{"binding":"{{Translate(\"Indstilling\")}}","removeAndKeepContent":false,"disableUpdates":false,"type":"text"},"type":"richTextContentControl","id":"d049c0ef-c001-4914-9669-c81489047631"},{"elementConfiguration":{"binding":"{{Translate(\"Drøftelsespunkt\")}}","removeAndKeepContent":false,"disableUpdates":false,"type":"text"},"type":"richTextContentControl","id":"1bd9bf3b-40af-4ed3-8074-e92f39216fa5"},{"elementConfiguration":{"binding":"{{Translate(\"Text\")}}","removeAndKeepContent":false,"disableUpdates":false,"type":"text"},"type":"richTextContentControl","id":"e68b71d6-2c46-481d-918e-27af3fb1f270"},{"elementConfiguration":{"binding":"{{Translate(\"Sagsfremstilling\")}}","removeAndKeepContent":false,"disableUpdates":false,"type":"text"},"type":"richTextContentControl","id":"40e55f4a-de3c-4b47-b194-51648227f510"},{"elementConfiguration":{"binding":"{{Translate(\"Indstilling\")}}","removeAndKeepContent":false,"disableUpdates":false,"type":"text"},"type":"richTextContentControl","id":"e20f3964-cfaa-4e5c-a95b-38427c166533"},{"elementConfiguration":{"binding":"{{Translate(\"Text\")}}","removeAndKeepContent":false,"disableUpdates":false,"type":"text"},"type":"richTextContentControl","id":"87875118-461a-4c45-8338-dd9d4be08522"},{"elementConfiguration":{"binding":"{{Translate(\"BestRegards\")}}","removeAndKeepContent":false,"disableUpdates":false,"type":"text"},"type":"richTextContentControl","id":"65d2eae6-3e04-4480-bc83-e7ea0925f234"},{"elementConfiguration":{"binding":"{{UserProfile.Name}}","removeAndKeepContent":false,"disableUpdates":false,"type":"text"},"type":"richTextContentControl","id":"4a80ba41-d7f4-422f-89b4-488471b34c03"},{"elementConfiguration":{"binding":"{{UserProfile.Title}}","removeAndKeepContent":false,"disableUpdates":false,"type":"text"},"type":"richTextContentControl","id":"a03011f0-49ca-438c-a5cd-264d44e2ca08"},{"elementConfiguration":{"binding":"{{UserProfile.Institut.Institute}}","removeAndKeepContent":false,"disableUpdates":false,"type":"text"},"type":"richTextContentControl","id":"207acc41-0ded-46f2-955d-02fcaf22d8b8"},{"elementConfiguration":{"binding":"{{UserProfile.Institut.Institute}}","removeAndKeepContent":false,"disableUpdates":false,"type":"text"},"type":"richTextContentControl","id":"2764081d-f1e8-4fa5-9d41-6898f5e01f92"},{"elementConfiguration":{"binding":"{{UserProfile.Institut.Institute}}","removeAndKeepContent":false,"disableUpdates":false,"type":"text"},"type":"richTextContentControl","id":"ba86cf48-d680-4dbe-9598-64bc79133411"},{"elementConfiguration":{"binding":"{{FormatDateTime(Form.Date,Translate(\"Format_DateCustomA\"),DocumentLanguage)}}","removeAndKeepContent":false,"disableUpdates":false,"type":"text"},"type":"richTextContentControl","id":"3e9f2722-c116-4721-8928-094407f7ed88"},{"elementConfiguration":{"visibility":"{{IfElse(Equals(Form.Reference, \"\"), VisibilityType.Hidden, VisibilityType.Visible)}}","disableUpdates":false,"type":"group"},"type":"richTextContentControl","id":"9ac5bd3f-3261-44a9-8b35-4fb4bcd5c71e"},{"elementConfiguration":{"binding":"{{Translate(\"Jurno\")}}","removeAndKeepContent":false,"disableUpdates":false,"type":"text"},"type":"richTextContentControl","id":"899afd6e-695c-4577-b56e-63cc045e58be"},{"elementConfiguration":{"binding":"{{Form.Reference}}","removeAndKeepContent":false,"disableUpdates":false,"type":"text"},"type":"richTextContentControl","id":"59402540-005d-4a10-8fdb-c9c2bac1781b"},{"elementConfiguration":{"binding":"{{UserProfile.Initials}}","removeAndKeepContent":false,"disableUpdates":false,"type":"text"},"type":"richTextContentControl","id":"e8235253-af6e-44fd-b18b-589fc322ce9b"},{"elementConfiguration":{"binding":"{{UserProfile.Email}}","removeAndKeepContent":false,"disableUpdates":false,"type":"text"},"type":"richTextContentControl","id":"2d59d697-4010-4b05-97ae-29f4addebc9c"},{"elementConfiguration":{"visibility":"{{IfElse(Equals(UserProfile.DirectPhone, \"\"), VisibilityType.Hidden, VisibilityType.Visible)}}","disableUpdates":false,"type":"group"},"type":"richTextContentControl","id":"c1c0826f-97d2-44cc-9e31-3ca1d5fb8afb"},{"elementConfiguration":{"binding":"{{Translate(\"T\")}}","removeAndKeepContent":false,"disableUpdates":false,"type":"text"},"type":"richTextContentControl","id":"319241ae-8103-42bd-bdeb-4b5ac8124a57"},{"elementConfiguration":{"binding":"{{UserProfile.DirectPhone}}","removeAndKeepContent":false,"disableUpdates":false,"type":"text"},"type":"richTextContentControl","id":"947e5c17-e13a-44db-872c-31ded2aabcd1"},{"elementConfiguration":{"visibility":"{{IfElse(Equals(UserProfile.Mobile, \"\"), VisibilityType.Hidden, VisibilityType.Visible)}}","disableUpdates":false,"type":"group"},"type":"richTextContentControl","id":"999502b5-56ec-4fdb-8f17-a70f8d0b00cc"},{"elementConfiguration":{"binding":"{{Translate(\"M\")}}","removeAndKeepContent":false,"disableUpdates":false,"type":"text"},"type":"richTextContentControl","id":"a62a0589-e0d4-43ba-b1b1-9af23bc76303"},{"elementConfiguration":{"binding":"{{UserProfile.Mobile}}","removeAndKeepContent":false,"disableUpdates":false,"type":"text"},"type":"richTextContentControl","id":"d9d36c66-91aa-4be7-ba1d-9e14f537342c"},{"elementConfiguration":{"binding":"{{FormatDateTime(Form.Date,Translate(\"Format_DateCustomA\"),DocumentLanguage)}}","removeAndKeepContent":false,"disableUpdates":false,"type":"text"},"type":"richTextContentControl","id":"63ed1787-e9bb-441f-843b-bc0ecd6e0188"},{"elementConfiguration":{"visibility":"{{IfElse(Equals(Form.Reference, \"\"), VisibilityType.Hidden, VisibilityType.Visible)}}","disableUpdates":false,"type":"group"},"type":"richTextContentControl","id":"65270731-a1db-4cdb-ad7f-e2dca9bc612f"},{"elementConfiguration":{"binding":"{{Translate(\"Jurno\")}}","removeAndKeepContent":false,"disableUpdates":false,"type":"text"},"type":"richTextContentControl","id":"8d9282f4-4254-459e-8007-8819bf836275"},{"elementConfiguration":{"binding":"{{Form.Reference}}","removeAndKeepContent":false,"disableUpdates":false,"type":"text"},"type":"richTextContentControl","id":"a0ee7bf2-dcff-4265-8bec-e73a1a603fab"},{"elementConfiguration":{"binding":"{{UserProfile.Initials}}","removeAndKeepContent":false,"disableUpdates":false,"type":"text"},"type":"richTextContentControl","id":"a70e2bf2-04d3-41b9-b3cd-52bc8805b8b8"},{"elementConfiguration":{"binding":"{{UserProfile.Email}}","removeAndKeepContent":false,"disableUpdates":false,"type":"text"},"type":"richTextContentControl","id":"0b1e0e2a-e58f-4de6-9e09-9143180e9535"},{"elementConfiguration":{"visibility":"{{IfElse(Equals(UserProfile.DirectPhone, \"\"), VisibilityType.Hidden, VisibilityType.Visible)}}","disableUpdates":false,"type":"group"},"type":"richTextContentControl","id":"844f5107-d074-4821-8b22-e0a7259ca07f"},{"elementConfiguration":{"binding":"{{Translate(\"T\")}}","removeAndKeepContent":false,"disableUpdates":false,"type":"text"},"type":"richTextContentControl","id":"33deb226-aec1-4de8-a648-f38d327557c7"},{"elementConfiguration":{"binding":"{{UserProfile.DirectPhone}}","removeAndKeepContent":false,"disableUpdates":false,"type":"text"},"type":"richTextContentControl","id":"24e9cf37-e52d-4c0a-90aa-f4cd34ec0947"},{"elementConfiguration":{"visibility":"{{IfElse(Equals(UserProfile.Mobile, \"\"), VisibilityType.Hidden, VisibilityType.Visible)}}","disableUpdates":false,"type":"group"},"type":"richTextContentControl","id":"7c6d2e7c-1918-4054-8eb7-20732dbed571"},{"elementConfiguration":{"binding":"{{Translate(\"M\")}}","removeAndKeepContent":false,"disableUpdates":false,"type":"text"},"type":"richTextContentControl","id":"c72c969b-41b8-499e-b25c-21728ab26d60"},{"elementConfiguration":{"binding":"{{UserProfile.Mobile}}","removeAndKeepContent":false,"disableUpdates":false,"type":"text"},"type":"richTextContentControl","id":"5aba4215-0393-4802-9b50-49ba1e7cb939"},{"elementConfiguration":{"binding":"{{UserProfile.Adress.UniName}}","removeAndKeepContent":false,"disableUpdates":false,"type":"text"},"type":"richTextContentControl","id":"30c5633f-4896-4add-bef9-86f52af29438"},{"elementConfiguration":{"binding":"{{UserProfile.Adress.Address}}","removeAndKeepContent":false,"disableUpdates":false,"type":"text"},"type":"richTextContentControl","id":"c62b8f42-d79d-4eff-9b47-e301cc3c9a66"},{"elementConfiguration":{"binding":"{{Translate(\"T\")}}","removeAndKeepContent":false,"disableUpdates":false,"type":"text"},"type":"richTextContentControl","id":"238b2ae7-977d-4bd5-b81c-87d72093e3ba"},{"elementConfiguration":{"binding":"{{UserProfile.Adress.Phone}}","removeAndKeepContent":false,"disableUpdates":false,"type":"text"},"type":"richTextContentControl","id":"b93f2e82-ea41-4df0-a5eb-d2c96db64509"},{"elementConfiguration":{"binding":"{{UserProfile.Adress.Web}}","removeAndKeepContent":false,"disableUpdates":false,"type":"text"},"type":"richTextContentControl","id":"fde37f59-acf7-4da2-8c13-d11916d8f4f1"},{"elementConfiguration":{"binding":"{{UserProfile.Adress.UniName}}","removeAndKeepContent":false,"disableUpdates":false,"type":"text"},"type":"richTextContentControl","id":"5f07c69a-1a96-4b8b-ad88-5669c98bd7fd"},{"elementConfiguration":{"binding":"{{UserProfile.Adress.Address}}","removeAndKeepContent":false,"disableUpdates":false,"type":"text"},"type":"richTextContentControl","id":"1cfab7b5-dd4f-4aa6-88a9-12e876533f9f"},{"elementConfiguration":{"binding":"{{Translate(\"T\")}}","removeAndKeepContent":false,"disableUpdates":false,"type":"text"},"type":"richTextContentControl","id":"a29f2ea5-39ec-462c-b8e3-ee4f89604622"},{"elementConfiguration":{"binding":"{{UserProfile.Adress.Phone}}","removeAndKeepContent":false,"disableUpdates":false,"type":"text"},"type":"richTextContentControl","id":"61bb66e7-c5eb-4a01-b064-d05fe6e9e0dc"},{"elementConfiguration":{"binding":"{{UserProfile.Adress.Web}}","removeAndKeepContent":false,"disableUpdates":false,"type":"text"},"type":"richTextContentControl","id":"a4fc6003-f125-484b-a71a-bf4fb845844b"},{"elementConfiguration":{"binding":"{{Translate(\"Page\")}}","removeAndKeepContent":false,"disableUpdates":false,"type":"text"},"type":"richTextContentControl","id":"79efedaf-c857-4151-9f5f-3bfbce1a6a28"},{"elementConfiguration":{"binding":"{{Translate(\"Page\")}}","removeAndKeepContent":false,"disableUpdates":false,"type":"text"},"type":"richTextContentControl","id":"da3437e1-12d9-43e3-8ba3-0b4f2d652986"}],"transformationConfigurations":[{"image":"{{DataSources.ImageFiles[\"SDU_BLACK.emf\"].Image}}","shapeName":"Logo","width":"3.1 cm","namedSections":"{{NamedSections.All}}","namedPages":"{{NamedPages.All}}","leftOffset":"16.95 cm","horizontalRelativePosition":"{{HorizontalRelativePosition.Page}}","topOffset":"1.49 cm","verticalRelativePosition":"{{VerticalRelativePosition.Page}}","imageTextWrapping":"{{ImageTextWrapping.InFrontOfText}}","disableUpdates":false,"type":"imageHeader"}],"templateName":"Dagsorden / Agenda","templateDescription":"udvidet dagsorden skabelon","enableDocumentContentUpdater":false,"version":"2.0"}]]></TemplafyTemplateConfiguration>
</file>

<file path=customXml/item2.xml><?xml version="1.0" encoding="utf-8"?>
<TemplafyFormConfiguration><![CDATA[{"formFields":[{"required":false,"shareValue":false,"type":"datePicker","name":"Date","label":"Date"},{"required":false,"placeholder":"","lines":1,"shareValue":false,"type":"textBox","name":"Reference","label":"Case no."}],"formDataEntries":[{"name":"Date","value":"WkVUDjqCc59BRoc+zOI1bA=="}]}]]></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toredTranscription xmlns="http://schemas.microsoft.com/office/transcription/2022">{"storageType":"DocumentXmlStorage","descriptor":{"transcription":{"transcriptSegments":[{"text":"Men Det er det.","language":"da","start":3.38,"end":4.1,"speakerId":0},{"text":"De mest synlige, der har man ingen problemer her.","language":"da","start":4.22,"end":5.91,"speakerId":7},{"text":"Ja men altså som et målrettet forme.","language":"da","start":6.08,"end":9.6,"speakerId":2},{"text":"Sådan fælles studerende tænker du eller hvordan? Fordi det.","language":"da","start":10.34,"end":15.71,"speakerId":2},{"text":"Det er det Der er man kan sige.","language":"da","start":15.75,"end":16.87,"speakerId":2},{"text":"Hvad er det?","language":"da","start":16.88,"end":17.189999999999998,"speakerId":2},{"text":"Her katalog jamen Det er jo Vores hjem.","language":"da","start":17.2,"end":19.169999999999998,"speakerId":2},{"text":"Vi ved ikke hvor meget.","language":"da","start":19.529999999999998,"end":20.109999999999996,"speakerId":2},{"text":"Vi finder det, men.","language":"da","start":20.119999999999997,"end":20.959999999999997,"speakerId":2},{"text":"Det er faktisk Sådan noget siger.","language":"da","start":20.97,"end":22.52,"speakerId":2},{"text":"Ved du hvad?","language":"da","start":23.86,"end":24.259999999999998,"speakerId":6},{"text":"Faktisk er jeg her.","language":"da","start":25.24,"end":26.549999999999997,"speakerId":2},{"text":"Men altså også til brug.","language":"da","start":27.9,"end":28.91,"speakerId":2},{"text":"For andre, men Det er et primært.","language":"da","start":28.919999999999998,"end":31.099999999999998,"speakerId":2},{"text":"Ud af det som.","language":"da","start":32.53,"end":33.31,"speakerId":2},{"text":"Og så i kan tage det med selvfølgelig, hvor det nu er det ligger.","language":"da","start":34.01,"end":36.739999999999995,"speakerId":2},{"text":"Også på nettet og Sådan. Men hvis man skal lave.","language":"da","start":36.75,"end":38.19,"speakerId":2},{"text":"En målgruppe hvem er det til? Så er det til jer.","language":"da","start":38.199999999999996,"end":40.67999999999999,"speakerId":2},{"text":"Så så det, når man nu tænker formidling omkring.","language":"da","start":42.55,"end":45.29,"speakerId":2},{"text":"Sådan noget som.","language":"da","start":45.94,"end":46.51,"speakerId":2},{"text":"Som Det er lige meget hvor er.","language":"da","start":46.519999999999996,"end":48.01,"speakerId":2},{"text":"Det vi laver.","language":"da","start":48.019999999999996,"end":49.309999999999995,"speakerId":2},{"text":"Indsatsen er i forhold til det mere målrettet.","language":"da","start":49.32,"end":51.89,"speakerId":2},{"text":"Først tror jeg.","language":"da","start":51.01,"end":53.769999999999996,"speakerId":2},{"text":"Er faktisk også, det bliver indført.","language":"da","start":51.9,"end":53.199999999999996,"speakerId":2},{"text":"Den den er mere målrettet.","language":"da","start":55.419999999999995,"end":56.67999999999999,"speakerId":2},{"text":"Er det Sådan noget med, at Vi skal sende noget ud til et studium for eksempel via en?","language":"da","start":57.699999999999996,"end":64.39999999999999,"speakerId":2},{"text":"Ansvarlige eller billeder eller?","language":"da","start":65.28999999999999,"end":67.61999999999999,"speakerId":2},{"text":"Hvordan kommer vi? Hvordan kommer vi ud?","language":"da","start":67.85,"end":69.85,"speakerId":2},{"text":"Med det for at gøre det?","language":"da","start":69.86,"end":70.69,"speakerId":2},{"text":"Så det ikke bliver spam, kan man sige ikke.","language":"da","start":72.25999999999999,"end":74.38999999999999,"speakerId":2},{"text":"Det er det der.","language":"da","start":75.28999999999999,"end":75.80999999999999,"speakerId":2},{"text":"Er det noget jeg?","language":"da","start":78.75999999999999,"end":79.69},{"text":"Er det noget?","language":"da","start":78.78,"end":79.28,"speakerId":2},{"text":"Jeg er godt. Det ved jeg.","language":"da","start":81.11,"end":82.15},{"text":"Ikke og jeg.","language":"da","start":82.16,"end":83.13},{"text":"Sidder som barnebarnet, så Jeg synes.","language":"da","start":83.14,"end":84.77},{"text":"Egentlig så det.","language":"da","start":86.96,"end":89.00999999999999},{"text":"Det er da ret.","language":"da","start":88.46,"end":89.49},{"text":"Det er Sådan vi får først.","language":"da","start":91.24,"end":93.17999999999999},{"text":"Altså. Det er ikke et måske være.","language":"da","start":94.66,"end":96.99},{"text":"Rigtig fint. Vi nået det.","language":"da","start":97.27,"end":98.66},{"text":"Jeg tænker Det kan godt være Det var bare Sådan en tanke, altså jeres virkelighedens studenterne som organisation kunne det være en ide at en kollega kom op? Så ja.","language":"da","start":99.67,"end":112.03,"speakerId":2},{"text":"Målrettet om, hvad Det er, vi tilbyder til studerende, fordi i er også en slags repræsentanter, så så og så virkeligheden, så det bliver i oplyst men og kan måske tage noget videre, men også at have en dialog omkring hvordan at Det kan formidles.","language":"da","start":113.25,"end":125.86,"speakerId":2},{"text":"Er med i Sådan III introduktionen.","language":"da","start":151.64,"end":154.48,"speakerId":2},{"text":"Vi har jo.","language":"da","start":160.06,"end":160.71,"speakerId":7},{"text":"Vi skal hen for at søge den generelle ting, vi fik studerende de.","language":"da","start":163.25,"end":167.41,"speakerId":0},{"text":"Ved ikke at Der er andre kurser, eller?","language":"da","start":167.42,"end":170.11999999999998,"speakerId":0},{"text":"Sikkert kommer rigtigt kursus.","language":"da","start":170.98999999999998,"end":172.6,"speakerId":0},{"text":"Det var kontrol.","language":"da","start":172.60999999999999,"end":173.44,"speakerId":0},{"text":"Og Det er jo pinligt.","language":"da","start":178.34,"end":179.20000000000002,"speakerId":0},{"text":"At størstedelen af spillerne.","language":"da","start":179.20999999999998,"end":181.04999999999998,"speakerId":0},{"text":"Jamen, Der er der noget at arbejde med.","language":"da","start":183.09,"end":184.96,"speakerId":2},{"text":"Inde på ISU.","language":"da","start":188.01999999999998,"end":190.26999999999998,"speakerId":7},{"text":"Overvejer at formidle noget der?","language":"da","start":190.84,"end":192.35,"speakerId":7},{"text":"Vi er på Mediers liv.","language":"da","start":193.23999999999998,"end":195.35,"speakerId":2},{"text":"Hvad er det for en af dem?","language":"da","start":196.62,"end":197.56,"speakerId":7},{"text":"Det er jo Det er.","language":"da","start":199.31,"end":199.82,"speakerId":2},{"text":"Jo også naturligt altså altså.","language":"da","start":199.82999999999998,"end":201.42999999999998},{"text":"Noget af det, der var udfordringen, det Der er.","language":"da","start":201.44,"end":203.49,"speakerId":2},{"text":"Ikke kommet nogen undskyldninger.","language":"da","start":204.66,"end":205.64,"speakerId":2},{"text":"Det Vi er. Vi er aware of Milan.","language":"da","start":207.28,"end":210.44,"speakerId":2},{"text":"Og der bliver arbejdet med, hvordan Der er en, kan man sige en en spejder mellem.","language":"da","start":212.22,"end":218.87,"speakerId":2},{"text":"Men koster web og også i forhold til de studerende.","language":"da","start":217.13,"end":224.54,"speakerId":2},{"text":"Og og ja, det bliver der arbejdet med.","language":"da","start":225.67999999999998,"end":228.07999999999998,"speakerId":2},{"text":"Lidt brød med Vores på et.","language":"da","start":229.82,"end":231.26,"speakerId":7},{"text":"Og så er.","language":"da","start":233.89999999999998,"end":234.36999999999998,"speakerId":2},{"text":"Alle studerende som er tilmeldt et.","language":"da","start":234.38,"end":236.07999999999998,"speakerId":7},{"text":"Kursus har jo også adgang til.","language":"da","start":236.09,"end":237.48,"speakerId":7},{"text":"Og hvis Der er.","language":"da","start":240.36999999999998,"end":240.95999999999998},{"text":"Noget er det godt at komme efter hende på.","language":"da","start":240.97,"end":242.9},{"text":"Mit bedste ud.","language":"da","start":242.91,"end":243.5,"speakerId":7},{"text":"Af det. Det er da selvfølgelig.","language":"da","start":243.51,"end":244.91,"speakerId":7},{"text":"Men fortsat vil være, at vi på et på næste møde, der hjælper ham om at deltage med særligt omkring hvordan?","language":"da","start":248.39999999999998,"end":256.96,"speakerId":2},{"text":"Det indeholder dig i forhold til vejledninger og undervisning.","language":"da","start":257.64,"end":260.8,"speakerId":2},{"text":"Komme med næste gang.","language":"da","start":263.71999999999997,"end":264.54999999999995},{"text":"Fordi det det lyder som om det der.","language":"da","start":264.52,"end":266.44,"speakerId":2},{"text":"Det er et område der.","language":"da","start":267.83,"end":268.55,"speakerId":7},{"text":"Hvis jeg siger på.","language":"da","start":268.56,"end":270.11,"speakerId":2},{"text":"Ja men den utopi.","language":"da","start":274.9,"end":277.16999999999996,"speakerId":2},{"text":"Jeg tænker, at man måske med de her.","language":"da","start":281.69,"end":284.92,"speakerId":2},{"text":"Forskellige mærkninger input af kataloget havde fulgt.","language":"da","start":285.83,"end":288.4,"speakerId":2},{"text":"Så laver vi et plaster?","language":"da","start":290.57,"end":291.81,"speakerId":2},{"text":"Kom til at vandre i har råd til.","language":"da","start":293.15,"end":294.77},{"text":"Så har vi et punkt der.","language":"da","start":297.26,"end":298.65,"speakerId":2},{"text":"Hedder eventuel kommunikation fra udvalget til universitetsområdet.","language":"da","start":298.65999999999997,"end":301.80999999999995,"speakerId":2},{"text":"Jeg tænker de får også referat.","language":"da","start":303.12,"end":304.92,"speakerId":2},{"text":"Det er måske mere det om Der er nogle specielle ting vi.","language":"da","start":307.52,"end":310.01,"speakerId":2},{"text":"Kommunikere til universitetsområdet.","language":"da","start":310.02,"end":312.34,"speakerId":2},{"text":"Nu selv kvinde. Det var selv.","language":"da","start":313.18,"end":314.97,"speakerId":2},{"text":"Det er klart.","language":"da","start":313.61,"end":314.09000000000003},{"text":"Nu sidder retssager med der? Nej.","language":"da","start":316.64,"end":319.34999999999997,"speakerId":2},{"text":"Så det kunne.","language":"da","start":317.91999999999996,"end":318.34},{"text":"Være jeg tænker nu så vi lige snakket om formidling af af de her ting man.","language":"da","start":318.34999999999997,"end":323.01,"speakerId":2},{"text":"Kunne sende service kataloget ned til 100.","language":"da","start":323.02,"end":326.32,"speakerId":2},{"text":"Så har de også fået det.","language":"da","start":327.18,"end":328.14,"speakerId":2},{"text":"Ja alt er jo kommunikation her, men Jeg vil også.","language":"da","start":335.52,"end":338.49,"speakerId":2},{"text":"Sige til jer.","language":"da","start":338.5,"end":338.93,"speakerId":2},{"text":"Der der der ligger nogle små gaver til jer.","language":"da","start":338.94,"end":341.12,"speakerId":2},{"text":"Du kan tale om bestikkelse, eller?","language":"da","start":343.40999999999997,"end":344.71,"speakerId":2},{"text":"Vi må op.","language":"da","start":346.19,"end":346.66,"speakerId":2},{"text":"Totalt sælger nede i.","language":"da","start":349.78999999999996,"end":350.72999999999996,"speakerId":2},{"text":"Vores lille butik også.","language":"da","start":350.74,"end":351.85,"speakerId":2},{"text":"Nede i banken, men Det er jo at grunden til at Det er tycho brahe og Sofie brahe håber jeg rigtig meget.","language":"da","start":352.85999999999996,"end":359.30999999999995,"speakerId":2},{"text":"Han, synes du?","language":"da","start":359.64,"end":360.31,"speakerId":2},{"text":"Vi skal holde den, Der er faldet til her også. Det er jo, at sidste år var det 460 år for tycho brahe. Han så en supernova vidste han ikke Det var, men det så han chia og der holdt vi den anledning større. Den store udstilling, som vi havde her på biblioteket og i samme forbindelse fik vi digitaliseret og oversat hans værk de nova stella, som hedder noget mere end det på latin og og så får de udgivet på Syddansk universitetsforlag. Den er også eller sålerne.","language":"da","start":361.19,"end":394.74,"speakerId":2},{"text":"Den blev faktisk så publiceret i maj 1593 73. Og derfor er det også 400.","language":"da","start":396.53999999999996,"end":403.16999999999996,"speakerId":2},{"text":"År og andet.","language":"da","start":403.18,"end":404.34000000000003,"speakerId":2},{"text":"Og, og så derfor, så har vi de.","language":"da","start":405.53999999999996,"end":407.16999999999996,"speakerId":2},{"text":"Der bøsser kolonier, nogle andre ting og sager.","language":"da","start":407.18,"end":409.08,"speakerId":2},{"text":"Så kommer vi.","language":"da","start":407.5,"end":408.11,"speakerId":7},{"text":"Så så vi.","language":"da","start":409.09,"end":410.4,"speakerId":2},{"text":"Brahe var jo i hvert fald uanset om Det er hende, Der er på billedet eller ej.","language":"da","start":410.40999999999997,"end":413.28,"speakerId":2},{"text":"Tycho brahes søster ja det siger.","language":"da","start":413.53999999999996,"end":415.52,"speakerId":2},{"text":"Vi ville du skal gå på lex dk.","language":"da","start":415.53,"end":418.08,"speakerId":2},{"text":"Nej, hvad hedder det?","language":"da","start":419.44,"end":420.94,"speakerId":2},{"text":"Også aktiv inden for.","language":"da","start":428.95,"end":430.46999999999997,"speakerId":2},{"text":"Så, men Det er jo ikke.","language":"da","start":433.03999999999996,"end":433.96999999999997,"speakerId":2},{"text":"Noget man læser om i så meget i.","language":"da","start":433.97999999999996,"end":435.79999999999995,"speakerId":2},{"text":"Man ved ikke.","language":"da","start":438.2,"end":438.59,"speakerId":2},{"text":"Det er rigtigt.","language":"da","start":438.38,"end":438.84},{"text":"Rigtig hvor meget han var ved.","language":"da","start":438.59999999999997,"end":439.84999999999997,"speakerId":2},{"text":"Derfor har været.","language":"da","start":442.02,"end":442.78,"speakerId":2},{"text":"Og og og forstæderne der Det er også.","language":"da","start":443.76,"end":446.84999999999997,"speakerId":2},{"text":"Bare et eksempel på, hvad man kan finde på.","language":"da","start":446.85999999999996,"end":448.83,"speakerId":2},{"text":"Det er et udsnit.","language":"da","start":448.93,"end":449.79,"speakerId":2},{"text":"Som Vi har i Vores gemmer.","language":"da","start":451.18,"end":453.18,"speakerId":2},{"text":"Men der var også en anden ting jeg lige ville vise, og egentlig så min kollega Jacob som jo.","language":"da","start":455.73999999999995,"end":461.00999999999993,"speakerId":2},{"text":"Desværre ikke jeg.","language":"da","start":461.02,"end":461.63,"speakerId":2},{"text":"Har ellers er jo Sådan med eller.","language":"da","start":461.64,"end":463.26,"speakerId":7},{"text":"Han har lavet en lille video som jeg.","language":"da","start":464.14,"end":466.58,"speakerId":2},{"text":"Måske kan finde ud af?","language":"da","start":465.90999999999997,"end":467.86999999999995,"speakerId":2},{"text":"Hvad er det så for det?","language":"da","start":499.84999999999997,"end":502.04999999999995,"speakerId":7},{"text":"Hvordan skal jeg bruge den?","language":"da","start":517.6,"end":518.86,"speakerId":0},{"text":"Uden uden tvivl sandt her også er.","language":"da","start":525.37,"end":528.55,"speakerId":7},{"text":"Så Det er ligesom at sætte ting.","language":"da","start":534.91,"end":536.73,"speakerId":7},{"text":"I forhold til at finde.","language":"da","start":537.75,"end":538.47,"speakerId":7},{"text":"Ud af hvor?","language":"da","start":538.48,"end":538.94,"speakerId":7},{"text":"Broen kommer, så er der faktisk også våbenskjold princippet Bladet.","language":"da","start":538.9499999999999,"end":544.04,"speakerId":7},{"text":"Snittet af bogen her så så Der er nogle spændende perspektiver på Vores lager.","language":"da","start":545.5,"end":551.48,"speakerId":7},{"text":"Hvis man lukker.","language":"da","start":554.1899999999999,"end":554.9499999999999,"speakerId":7},{"text":"Bogen så kan man jo godt se at omslaget.","language":"da","start":554.9599999999999,"end":557.2699999999999,"speakerId":7},{"text":"Er af nyere dato, måske endda fra det 20. Århundrede.","language":"da","start":557.5899999999999,"end":561.1399999999999,"speakerId":7},{"text":"Men indholdet. Det er jo som Det var tilbage 14.","language":"da","start":561.98,"end":565.73,"speakerId":7},{"text":"Og tallet en ting der også er interessant. Det er at der.","language":"da","start":565.74,"end":570.19,"speakerId":7},{"text":"Igennem hele bogen er Sådan nogle små, meget meget fine.","language":"da","start":570.1999999999999,"end":575.9699999999999,"speakerId":7},{"text":"Bogstaver rundt omkring teksten, så der har altså.","language":"da","start":577.24,"end":580.88,"speakerId":7},{"text":"Siddet noget vi.","language":"da","start":580.89,"end":582.08,"speakerId":7},{"text":"Kalder for en kunstner i dag.","language":"da","start":582.29,"end":583.66,"speakerId":7},{"text":"At male med røde og blå farve, sølv og guld.","language":"da","start":584.5899999999999,"end":588.4899999999999,"speakerId":7},{"text":"For at få.","language":"da","start":589.0699999999999,"end":589.77,"speakerId":7},{"text":"Meget fine bogstaver. Så er der i øvrigt også måske.","language":"da","start":590.29,"end":594.0999999999999,"speakerId":7},{"text":"Ikke noget der har.","language":"da","start":594.11,"end":594.72,"speakerId":7},{"text":"Noget praktisk, når man skulle slå til.","language":"da","start":594.73,"end":596.44,"speakerId":7},{"text":"Op så har man også.","language":"da","start":596.4499999999999,"end":598.7499999999999,"speakerId":7},{"text":"Ude i marken er skrevet.","language":"da","start":598.79,"end":600.3199999999999,"speakerId":7},{"text":"Forskellige ord med rødt, som nu sker for det muligt for en laser tilbage i middelalderen. Hurtigt, så når orientere sig i et opslag.","language":"da","start":601.13,"end":609.23,"speakerId":7},{"text":"Ærkebisp martinus polonius, han døde i.","language":"da","start":610.25,"end":613.11,"speakerId":7},{"text":"12 78 så der.","language":"da","start":613.15,"end":614.56,"speakerId":7},{"text":"Er selvfølgelig nogle år.","language":"da","start":614.5699999999999,"end":615.55,"speakerId":7},{"text":"Fra hans perioder så frem til den her bog, og.","language":"da","start":615.56,"end":618.42,"speakerId":7},{"text":"Cirka 14 80.","language":"da","start":618.43,"end":619.5999999999999,"speakerId":7},{"text":"Men hans værk her hans krønike om paver og kejsere var uhyre populær, som var ordnet på en måde Sådan at den kunne bruges til undervisning, og der var tænkt lidt over layoutet i den forbindelse med 2 spalter, og hvor man typisk havde de afskrifter eller.","language":"da","start":619.97,"end":640.6700000000001,"speakerId":7},{"text":"X med en gennemgang af.","language":"da","start":641.65,"end":644.22,"speakerId":7},{"text":"Levedygtigt på den ene side i.","language":"da","start":645.26,"end":646.7,"speakerId":7},{"text":"Den ene spalte og så.","language":"da","start":646.7099999999999,"end":648.2299999999999,"speakerId":7},{"text":"Altså den anden.","language":"da","start":649.5,"end":650.54,"speakerId":7},{"text":"Så så dårligt, især bum.","language":"da","start":650.8199999999999,"end":654.2499999999999,"speakerId":7},{"text":"Stopper du lige her, og der også giver mulighed for at kigge.","language":"da","start":654.25,"end":657.29,"speakerId":2},{"text":"På den så.","language":"da","start":657.3,"end":658.79,"speakerId":2},{"text":"Hvis i Sådan bakker lidt væk fra kaffekopperne og tallerkenen så.","language":"da","start":658.8,"end":661.39,"speakerId":2},{"text":"Må Jeg kan godt lige tænke mig.","language":"da","start":661.4,"end":662.66,"speakerId":2},{"text":"Og så vil jeg fortælle lidt i det.","language":"da","start":663.6999999999999,"end":665.9999999999999,"speakerId":2},{"text":"For os noget vi gør. Det er Sådan lidt mere ekstraordinær.","language":"da","start":666.66,"end":670.29,"speakerId":2},{"text":"Det var ikke ret.","language":"da","start":670.5,"end":671.05,"speakerId":2},{"text":"Mange af de her bøger der.","language":"da","start":671.06,"end":672.3299999999999,"speakerId":2},{"text":"Og Det er hvis du ser lidt historie bagved det.","language":"da","start":673.5799999999999,"end":676.3199999999999,"speakerId":2},{"text":"Er faktisk heller ikke kommet.","language":"da","start":676.3299999999999,"end":677.4799999999999,"speakerId":2},{"text":"Ud af budgettet så bare rolig.","language":"da","start":677.49,"end":679.57,"speakerId":2},{"text":"Den også omkring 50.","language":"da","start":679.81,"end":680.8699999999999,"speakerId":2},{"text":"Det kommer ikke ud.","language":"da","start":682.17,"end":682.75,"speakerId":2},{"text":"Af bogen til Det er Sådan, at Vi har jo en gammel samling. Vi har haft flere gamle samling på biblioteket og en af dem som er mest berømte og Sådan.","language":"da","start":682.76,"end":690.68,"speakerId":2},{"text":"Oppe i tiden sidste år grund af.","language":"da","start":691.13,"end":692.9,"speakerId":2},{"text":"Det der skete på Harry potter den.","language":"da","start":692.91,"end":694.52,"speakerId":2},{"text":"I kunne have.","language":"da","start":693.11,"end":693.6},{"text":"Kommer nemlig fra herlufsholms skole. Her ville jeg været her sidst i tresserne, og der fulgte en front med majestæt.","language":"da","start":694.53,"end":704.28,"speakerId":2},{"text":"Hvad hedder det senere?","language":"da","start":704.5899999999999,"end":706.6099999999999,"speakerId":2},{"text":"Som var en fond, der var til anskaffelse af bøger.","language":"da","start":708.79,"end":711.87,"speakerId":2},{"text":"Til den sammenhæng.","language":"da","start":711.88,"end":712.67,"speakerId":2},{"text":"Der er ikke ret mange penge i Sådan en fond, men der var nok til at købe Sådan et håndskrift.","language":"da","start":714.74,"end":719.63,"speakerId":2},{"text":"Så så det blev udnyttet på bedste.","language":"da","start":721.5799999999999,"end":723.9399999999999,"speakerId":2},{"text":"Vis, fordi vi fik lejlighed til at købe.","language":"da","start":724,"end":726.48,"speakerId":2},{"text":"Og historien bag Det er også.","language":"da","start":727.12,"end":728.68,"speakerId":2},{"text":"Et illustrativt vi modtager på biblioteket og gjort i mange.","language":"da","start":728.6899999999999,"end":731.29,"speakerId":2},{"text":"År det ofte henvendelser?","language":"da","start":731.3,"end":733.62,"speakerId":2},{"text":"Fra nogle der har nogle bøger.","language":"da","start":733.88,"end":735.28,"speakerId":2},{"text":"Og Det kan være.","language":"da","start":736.31,"end":737.13,"speakerId":2},{"text":"En enke. Det kan også være professoren selv, eller.","language":"da","start":737.14,"end":741.65,"speakerId":2},{"text":"Nogen Der er kommet nogle huller til?","language":"da","start":741.51,"end":744.8,"speakerId":2},{"text":"Det på en eller anden?","language":"da","start":744.81,"end":745.67,"speakerId":2},{"text":"Vis som de spørger om ikke vi ville have, og oftest er det Sådan, at man må.","language":"da","start":745.68,"end":749.3599999999999,"speakerId":2},{"text":"Ikke plads til flere satte Vores informationsvirksomhed.","language":"da","start":750.79,"end":753.17,"speakerId":2},{"text":"Eller Jeg tror Det er bedre egnet.","language":"da","start":754.3,"end":756.0899999999999,"speakerId":2},{"text":"At du kører på?","language":"da","start":756.0999999999999,"end":756.7699999999999,"speakerId":2},{"text":"Sentralt fordi der heller ikke antikvariater verden.","language":"da","start":757.5999999999999,"end":760.4899999999999,"speakerId":2},{"text":"Men andre gange så.","language":"da","start":760.9699999999999,"end":762.1899999999999,"speakerId":2},{"text":"Kommer der noget, når man siger hov?","language":"da","start":762.1999999999999,"end":763.77,"speakerId":2},{"text":"Det var vist ikke noget, der skulle til at.","language":"da","start":764.8199999999999,"end":766.52,"speakerId":2},{"text":"Kæmpe nogle der.","language":"da","start":767.2199999999999,"end":768.0299999999999},{"text":"Og i det her tilfælde var det r mine henvendelse fra en.","language":"da","start":769.06,"end":772.8399999999999,"speakerId":2},{"text":"Til en af en professor i arkæologi ved uppsala Universitet.","language":"da","start":774.75,"end":780.47,"speakerId":2},{"text":"Som spurgte om Jeg har hørt her, er det noget værd. Er det noget der skal?","language":"da","start":781.77,"end":786.97,"speakerId":2},{"text":"Du skal bare.","language":"da","start":788.6999999999999,"end":789.1299999999999,"speakerId":2},{"text":"Nogle flotte kasser og så.","language":"da","start":789.14,"end":790.64,"speakerId":2},{"text":"Det ved du ikke.","language":"da","start":789.15,"end":789.63,"speakerId":8},{"text":"Var vi henne og kigge?","language":"da","start":790.65,"end":791.85,"speakerId":2},{"text":"På det og også snakke med universitetsbibliotek om det skulle være noget, der var kommet.","language":"da","start":791.86,"end":798.61,"speakerId":2},{"text":"Sådan nogle historier er der jo Det er kommet. Kan man sige, at man stadigvæk ikke skulde og fik hvad man sige, at Det var Sådan siger. Og så fik vi mulighed for at anskaffe, og spørgsmålet er, hvad koster Sådan noget og og det eksemplarer jo en afskrift fra fjortenhundredtallet af en tekst fra 1200 tallet det der findes jo nogle få eksemplarer af det ude i verden, og de de ligger fra omkring 50.000 til 260.000 kroner. Typisk så vi fik det til en god pris.","language":"da","start":800.0899999999999,"end":835.2499999999999,"speakerId":2},{"text":"Og Det er jo.","language":"da","start":836.64,"end":837.26,"speakerId":2},{"text":"Spændende også for for for nogen forskønnende går i.","language":"da","start":837.27,"end":841.15,"speakerId":2},{"text":"Stedet fordi at.","language":"da","start":841.16,"end":841.8199999999999,"speakerId":2},{"text":"Det indeholder fragment.","language":"da","start":841.8299999999999,"end":842.81,"speakerId":2},{"text":"Som er udskrevet eller fragment af det tidligere.","language":"da","start":843.81,"end":846.15,"speakerId":2},{"text":"Knuth værket i sig selv altså.","language":"da","start":847.81,"end":850.26,"speakerId":2},{"text":"Måden Det er fremstillet på jeg.","language":"da","start":850.9499999999999,"end":852.3499999999999,"speakerId":2},{"text":"Ved ikke om kåre om det kunne være noget.","language":"da","start":852.36,"end":854,"speakerId":2},{"text":"Og så er der hele provinsen på. Hvordan er det altså hvor har?","language":"da","start":855.38,"end":858.41,"speakerId":2},{"text":"Det været og så videre, ikke?","language":"da","start":858.42,"end":859.5,"speakerId":2},{"text":"Men polonius var ærkebiskop og kronikør, så hvis man er interesseret i paver, så er det jo også et en original kilde at gå til fest original.","language":"da","start":859.99,"end":871.99,"speakerId":2},{"text":"Okay.","language":"da","start":868.68,"end":869.16,"speakerId":8},{"text":"I hvert fald.","language":"da","start":872.79,"end":873.15,"speakerId":2},{"text":"Deroppe et eksempel på, hvad der lige nu har.","language":"da","start":875.1999999999999,"end":876.91,"speakerId":2},{"text":"Den så vil ligge et se udstillingen ude i Vores sikringsrelaterede stykke tid.","language":"da","start":876.92,"end":881.1899999999999,"speakerId":2},{"text":"Også den var med til forskningens døgn.","language":"da","start":881.74,"end":883.29,"speakerId":2},{"text":"Men men Det er jo også Det er kildemateriale, og hvis man er interesseret i et i den slags.","language":"da","start":884.6899999999999,"end":889.4899999999999,"speakerId":2},{"text":"For Det var ellers skulle.","language":"da","start":886.26,"end":887.4,"speakerId":0},{"text":"Ting så er det.","language":"da","start":889.5,"end":890.01,"speakerId":2},{"text":"Også noget, som i også rigtig glade for at anskaffe nogle gange eller i fremtiden.","language":"da","start":890.02,"end":894.89,"speakerId":2},{"text":"Måske også særdeleshed, hvis vi kan få ekstern finansiering eller søge nogle fonde, så så også til til jer. Og Jeg har en dialog med augustinus og 18 om at.","language":"da","start":894.9,"end":904.37,"speakerId":2},{"text":"Skaffe noget mere.","language":"da","start":904.41,"end":905.23,"speakerId":2},{"text":"Energi fra samme kilde.","language":"da","start":905.24,"end":906.52,"speakerId":2},{"text":"Fordi Der er flere følelser.","language":"da","start":907.54,"end":908.56,"speakerId":2},{"text":"Og et et.","language":"da","start":910.53,"end":911.48,"speakerId":2},{"text":"Bekendt men hemmeligt sted.","language":"da","start":912.3,"end":913.55,"speakerId":2},{"text":"Klassiske cykler alle de har ikke der hvor.","language":"da","start":915.9699999999999,"end":918.4699999999999,"speakerId":0},{"text":"Det har noget at indhente noget.","language":"da","start":920.12,"end":921.63},{"text":"Det er nogle kilder i selve byen.","language":"da","start":922.89,"end":925.0699999999999,"speakerId":0},{"text":"Nå, Vi har jo altså. Jeg tror noget ældste. Vi har fragment, Det er.","language":"da","start":931.4699999999999,"end":935.6899999999999,"speakerId":2},{"text":"Sådan fra 900 tallet.","language":"da","start":935.6999999999999,"end":936.64,"speakerId":2},{"text":"Så Vi har, men men Det er jo.","language":"da","start":937.4399999999999,"end":939.76,"speakerId":2},{"text":"Større arbejde, som også er ansvarlig for sig alle sammen kan fortælle.","language":"da","start":940.63,"end":944.74,"speakerId":2},{"text":"Hvor mange bind har vi egentlig?","language":"da","start":944.75,"end":946.23,"speakerId":2},{"text":"IIIII det skjulte kældre.","language":"da","start":946.6899999999999,"end":950.0699999999999,"speakerId":2},{"text":"Ja så har du formentlig.","language":"da","start":951.88,"end":952.89,"speakerId":2},{"text":"60.000 bind ikke så.","language":"da","start":952.9,"end":955.31,"speakerId":2},{"text":"Ja Vi har jo Vi har et højt lager hedder.","language":"da","start":953.43,"end":958.28,"speakerId":1},{"text":"Det ude i.","language":"da","start":958.29,"end":958.87,"speakerId":1},{"text":"Byen, og der står rigtig meget uregistreret materiale.","language":"da","start":958.91,"end":962.3,"speakerId":1},{"text":"Uro i starten, men bare i rare samlingen som jo er et vandhul.","language":"da","start":962.51,"end":966.78,"speakerId":2},{"text":"Det kræver jo, at man går det igennem som manuelt.","language":"da","start":966.05,"end":971.89,"speakerId":2},{"text":"For at se om der.","language":"da","start":973.4799999999999,"end":974.9399999999999,"speakerId":2},{"text":"Er noget, Der er jo flyttet rundt.","language":"da","start":974.9499999999999,"end":976.18,"speakerId":2},{"text":"Et eller andet, så så forskningsmæssigt er der jo et kæmpe uudnyttet u kan alt sammen ikke for at finde fragmenter og puslespil, eller hvad man skal ud af dem.","language":"da","start":977.66,"end":989.9399999999999,"speakerId":2},{"text":"Og og det her. Det er bare Det var.","language":"da","start":991.5699999999999,"end":993.92,"speakerId":2},{"text":"Det eneste så.","language":"da","start":994.27,"end":995.8,"speakerId":2},{"text":"Som jeg jo også.","language":"da","start":996.65,"end":997.3199999999999,"speakerId":2},{"text":"Selv Der er jo særlige ting den her. Den har jeg fået.","language":"da","start":997.3299999999999,"end":1000.29,"speakerId":2},{"text":"En anden indbinding på et tidspunkt.","language":"da","start":1000.3,"end":1001.51,"speakerId":2},{"text":"Hvad bliver den? Altså man glemmer det.","language":"da","start":1002.2199999999999,"end":1004.4399999999999,"speakerId":2},{"text":"Det er der nok.","language":"da","start":1013.53,"end":1014.03,"speakerId":2},{"text":"Altså Det er.","language":"da","start":1015.12,"end":1015.57},{"text":"Lidt forskelligt de der bomulds ting de.","language":"da","start":1015.5799999999999,"end":1017.41,"speakerId":2},{"text":"Øvede de griber.","language":"da","start":1017.42,"end":1018.1899999999999,"speakerId":2},{"text":"Jo papiret op bonussens, så skal man bruge Sådan.","language":"da","start":1018.1999999999999,"end":1021.66,"speakerId":2},{"text":"Nogle hvad er de der?","language":"da","start":1021.67,"end":1022.63,"speakerId":2},{"text":"Der er lidt faktisk ikke meningen museum.","language":"da","start":1030.3899999999999,"end":1034.8999999999999,"speakerId":2},{"text":"Hvad siger man ikke har brug for dem?","language":"da","start":1035.55,"end":1036.74,"speakerId":2},{"text":"Det er midlet skal du gøre?","language":"da","start":1040.9099999999999,"end":1042.11},{"text":"Ved det ud og så siger, så kan det.","language":"da","start":1042.12,"end":1043.79,"speakerId":8},{"text":"Som kaldes, kan det.","language":"da","start":1043.8,"end":1044.6699999999998},{"text":"Man kan undersøge hvem.","language":"da","start":1048.97,"end":1049.76,"speakerId":2},{"text":"Der har rørt det.","language":"da","start":1049.77,"end":1050.5,"speakerId":2},{"text":"Så jamen Det var bare.","language":"da","start":1054.2,"end":1055.3,"speakerId":2},{"text":"For at vise jer en af de?","language":"da","start":1055.31,"end":1056.61,"speakerId":2},{"text":"Seneste erhvervelser og også altså.","language":"da","start":1056.62,"end":1060.1399999999999,"speakerId":2},{"text":"Vi siger, den kom ikke ud af fokus.","language":"da","start":1060.76,"end":1062.27,"speakerId":2},{"text":"Glad og så meget.","language":"da","start":1064.5,"end":1065.34,"speakerId":2},{"text":"Ja, men Vi er ved at.","language":"da","start":1066.95,"end":1069.27,"speakerId":2},{"text":"Være til ende her?","language":"da","start":1069.45,"end":1070.3400000000001},{"text":"Næste møde jamen det kunne være det skulle være.","language":"da","start":1072.37,"end":1074.1999999999998,"speakerId":2},{"text":"November blev der sagt, tror jeg Det er.","language":"da","start":1074.21,"end":1076.3400000000001,"speakerId":2},{"text":"Noget med strategi også.","language":"da","start":1076.35,"end":1077.3999999999999,"speakerId":2},{"text":"Så skal vi prøve.","language":"da","start":1078.3,"end":1079.12,"speakerId":2},{"text":"At få det, i kan den her morgen.","language":"da","start":1079.1299999999999,"end":1080.33,"speakerId":2},{"text":"Er der nogen der har noget til eventuelt?","language":"da","start":1082.26,"end":1083.78,"speakerId":2},{"text":"Så vil jeg så sige.","language":"da","start":1090.93,"end":1091.76,"speakerId":2},{"text":"Tak og nu ved i godt.","language":"da","start":1091.77,"end":1092.71,"speakerId":2},{"text":"Du er i gang.","language":"da","start":1114.98,"end":1115.71,"speakerId":1},{"text":"Der er rigtig mange.","language":"da","start":1149.52,"end":1150.09},{"text":"Fordi ellers er vi.","language":"da","start":1151.55,"end":1152.26},{"text":"Så har jeg tænkt det.","language":"da","start":1157.6599999999999,"end":1158.9399999999998},{"text":"IPhone har jeg fundet.","language":"da","start":1161,"end":1163.44,"speakerId":2},{"text":"Men synes for, at du har det.","language":"da","start":1171.33,"end":1173.6699999999998,"speakerId":1},{"text":"Jamen Det er jo.","language":"da","start":1173.85,"end":1174.33},{"text":"For at sikre.","language":"da","start":1180.21,"end":1180.65,"speakerId":2},{"text":"Det har vi ikke.","language":"da","start":1183.84,"end":1184.6399999999999},{"text":"2 timer hjem.","language":"da","start":1187.69,"end":1188.5900000000001},{"text":"Ja Det er jo det.","language":"da","start":1188.97,"end":1189.84,"speakerId":1},{"text":"Hun sagde, nu skal jeg fortælle.","language":"da","start":1197.6399999999999,"end":1198.9399999999998,"speakerId":0},{"text":"Tilbage til den her.","language":"da","start":1202.78,"end":1204.03},{"text":"Men lige nu har jeg.","language":"da","start":1205.61,"end":1207.25},{"text":"Bare Sådan lidt ville have troet.","language":"da","start":1207.26,"end":1210.02,"speakerId":7},{"text":"At komme hjem.","language":"da","start":1210.03,"end":1210.61,"speakerId":7},{"text":"Ja bare vente til.","language":"da","start":1211.77,"end":1213.79,"speakerId":1},{"text":"Der er 3.","language":"da","start":1212.8799999999999,"end":1213.59},{"text":"73 eller sen?","language":"da","start":1213.6,"end":1215.26,"speakerId":7},{"text":"Du skal slå dig til tåls med at.","language":"da","start":1213.8,"end":1215.48,"speakerId":1},{"text":"Intet nyt det må være godt nyt.","language":"da","start":1215.49,"end":1217.3700000000001,"speakerId":1},{"text":"Men nu har.","language":"da","start":1217.73,"end":1218.53},{"text":"Nu har jeg lyst sidste.","language":"da","start":1218.54,"end":1219.97},{"text":"Ende tror sms nummer 6.","language":"da","start":1219.98,"end":1221.51,"speakerId":2}],"speakerNames":[null,null,null,null,null,null,null,null,null]},"audioOneDriveItem":{"driveId":"b!NZvCmdY2XEukjpwhThYr7COg6MTBXzFIhOd68ssGRSE_NSZuNWm1SK7YuxI26UHd","itemId":"01QBGNDV7NYIGYIEE6IFGLISC5RUXJ23W2"}}}</storedTranscription>
</file>

<file path=customXml/itemProps1.xml><?xml version="1.0" encoding="utf-8"?>
<ds:datastoreItem xmlns:ds="http://schemas.openxmlformats.org/officeDocument/2006/customXml" ds:itemID="{1A3CBA42-1460-4E43-9089-F134180FE2BC}">
  <ds:schemaRefs/>
</ds:datastoreItem>
</file>

<file path=customXml/itemProps2.xml><?xml version="1.0" encoding="utf-8"?>
<ds:datastoreItem xmlns:ds="http://schemas.openxmlformats.org/officeDocument/2006/customXml" ds:itemID="{DCD1ACCC-05BA-441C-ACF9-70C874F96A52}">
  <ds:schemaRefs/>
</ds:datastoreItem>
</file>

<file path=customXml/itemProps3.xml><?xml version="1.0" encoding="utf-8"?>
<ds:datastoreItem xmlns:ds="http://schemas.openxmlformats.org/officeDocument/2006/customXml" ds:itemID="{51A2FB54-EB14-4855-901A-E90E836E98D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ADC16B3-7303-4F11-ABDF-4E9AE7A53EF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Agenda.dotx</Template>
  <TotalTime>3</TotalTime>
  <Pages>3</Pages>
  <Words>688</Words>
  <Characters>4200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Syddansk Unversitet - University of Southern Denmark</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Christina Guldfeldt Madsen</dc:creator>
  <cp:lastModifiedBy>Kathrine Laursen</cp:lastModifiedBy>
  <cp:revision>2</cp:revision>
  <dcterms:created xsi:type="dcterms:W3CDTF">2024-06-11T09:39:00Z</dcterms:created>
  <dcterms:modified xsi:type="dcterms:W3CDTF">2024-06-11T09:39:00Z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2017-02-16T12:12:18.1437549</vt:lpwstr>
  </property>
  <property fmtid="{D5CDD505-2E9C-101B-9397-08002B2CF9AE}" pid="3" name="TemplafyTenantId">
    <vt:lpwstr>sdu</vt:lpwstr>
  </property>
  <property fmtid="{D5CDD505-2E9C-101B-9397-08002B2CF9AE}" pid="4" name="TemplafyTemplateId">
    <vt:lpwstr>636228439381437549</vt:lpwstr>
  </property>
  <property fmtid="{D5CDD505-2E9C-101B-9397-08002B2CF9AE}" pid="5" name="TemplafyUserProfileId">
    <vt:lpwstr>637830409362681589</vt:lpwstr>
  </property>
  <property fmtid="{D5CDD505-2E9C-101B-9397-08002B2CF9AE}" pid="6" name="TemplafyLanguageCode">
    <vt:lpwstr>da-DK</vt:lpwstr>
  </property>
  <property fmtid="{D5CDD505-2E9C-101B-9397-08002B2CF9AE}" pid="7" name="TemplafyFromBlank">
    <vt:bool>false</vt:bool>
  </property>
  <property fmtid="{D5CDD505-2E9C-101B-9397-08002B2CF9AE}" pid="8" name="OfficeInstanceGUID">
    <vt:lpwstr>{CD3FBA4C-55ED-4479-9649-2DFBE2EDD150}</vt:lpwstr>
  </property>
</Properties>
</file>